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87B70" w14:textId="77777777" w:rsidR="00F44D8B" w:rsidRPr="00FF54D9" w:rsidRDefault="00F44D8B" w:rsidP="00FF54D9">
      <w:pPr>
        <w:pStyle w:val="Titolo1"/>
      </w:pPr>
      <w:r w:rsidRPr="00FF54D9">
        <w:t>Probability</w:t>
      </w:r>
      <w:r w:rsidR="00FA45E7" w:rsidRPr="00FF54D9">
        <w:t xml:space="preserve"> </w:t>
      </w:r>
      <w:r w:rsidRPr="00FF54D9">
        <w:t>and</w:t>
      </w:r>
      <w:r w:rsidR="00FA45E7" w:rsidRPr="00FF54D9">
        <w:t xml:space="preserve"> </w:t>
      </w:r>
      <w:r w:rsidRPr="00FF54D9">
        <w:t>statistics</w:t>
      </w:r>
    </w:p>
    <w:p w14:paraId="7F54568B" w14:textId="69E6547F" w:rsidR="003A40CB" w:rsidRPr="009B381A" w:rsidRDefault="00F44D8B" w:rsidP="003A40CB">
      <w:pPr>
        <w:bidi w:val="0"/>
        <w:spacing w:before="60" w:after="60" w:line="238" w:lineRule="atLeast"/>
        <w:ind w:right="-334"/>
        <w:rPr>
          <w:rFonts w:ascii="Calibri" w:hAnsi="Calibri"/>
          <w:color w:val="000000"/>
        </w:rPr>
      </w:pPr>
      <w:r w:rsidRPr="009B381A">
        <w:rPr>
          <w:rFonts w:ascii="Calibri" w:hAnsi="Calibri"/>
          <w:color w:val="000000"/>
        </w:rPr>
        <w:t>Statistics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calculations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mathematical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disciplines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crucial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importance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scientific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thought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help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everyday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life,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3A40CB" w:rsidRPr="009B381A">
        <w:rPr>
          <w:rFonts w:ascii="Calibri" w:hAnsi="Calibri"/>
          <w:color w:val="000000"/>
        </w:rPr>
        <w:t>form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opinion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make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"informed"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decision.</w:t>
      </w:r>
      <w:r w:rsidR="00FA45E7" w:rsidRPr="009B381A">
        <w:rPr>
          <w:rFonts w:ascii="Calibri" w:hAnsi="Calibri"/>
          <w:color w:val="000000"/>
        </w:rPr>
        <w:t xml:space="preserve"> </w:t>
      </w:r>
    </w:p>
    <w:p w14:paraId="61891133" w14:textId="77777777" w:rsidR="00F44D8B" w:rsidRPr="009B381A" w:rsidRDefault="003A40CB" w:rsidP="003A40CB">
      <w:pPr>
        <w:bidi w:val="0"/>
        <w:spacing w:before="60" w:after="60" w:line="238" w:lineRule="atLeast"/>
        <w:ind w:right="-334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begin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understand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consist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44D8B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give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overview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relationships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exist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them,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highlighting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differences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44D8B" w:rsidRPr="009B381A">
        <w:rPr>
          <w:rFonts w:ascii="Calibri" w:hAnsi="Calibri"/>
          <w:color w:val="000000"/>
        </w:rPr>
        <w:t>.</w:t>
      </w:r>
    </w:p>
    <w:p w14:paraId="6265B15C" w14:textId="77777777" w:rsidR="00F44D8B" w:rsidRPr="009B381A" w:rsidRDefault="00FA45E7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3081"/>
        <w:gridCol w:w="2978"/>
      </w:tblGrid>
      <w:tr w:rsidR="00F44D8B" w:rsidRPr="009B381A" w14:paraId="5A4E35D4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C79" w14:textId="77777777" w:rsidR="00F44D8B" w:rsidRPr="009B381A" w:rsidRDefault="00FA45E7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96EE" w14:textId="13A38479" w:rsidR="00F44D8B" w:rsidRPr="009B381A" w:rsidRDefault="00F44D8B" w:rsidP="00F44D8B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Probability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14BB" w14:textId="77777777" w:rsidR="00F44D8B" w:rsidRPr="009B381A" w:rsidRDefault="00F44D8B" w:rsidP="00F44D8B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Statistics</w:t>
            </w:r>
          </w:p>
        </w:tc>
      </w:tr>
      <w:tr w:rsidR="00F44D8B" w:rsidRPr="009B381A" w14:paraId="73AEED45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F570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S</w:t>
            </w:r>
            <w:r w:rsidR="00F44D8B" w:rsidRPr="009B381A">
              <w:rPr>
                <w:rFonts w:ascii="Calibri" w:hAnsi="Calibri"/>
                <w:b/>
                <w:bCs/>
              </w:rPr>
              <w:t>cientific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80FC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M</w:t>
            </w:r>
            <w:r w:rsidR="00F44D8B" w:rsidRPr="009B381A">
              <w:rPr>
                <w:rFonts w:ascii="Calibri" w:hAnsi="Calibri"/>
                <w:sz w:val="20"/>
                <w:szCs w:val="20"/>
              </w:rPr>
              <w:t>aths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1F57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M</w:t>
            </w:r>
            <w:r w:rsidR="00F44D8B" w:rsidRPr="009B381A">
              <w:rPr>
                <w:rFonts w:ascii="Calibri" w:hAnsi="Calibri"/>
                <w:sz w:val="20"/>
                <w:szCs w:val="20"/>
              </w:rPr>
              <w:t>aths</w:t>
            </w:r>
          </w:p>
        </w:tc>
      </w:tr>
      <w:tr w:rsidR="00F44D8B" w:rsidRPr="009B381A" w14:paraId="6EEF131D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77C4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How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can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this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help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us?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4BE2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to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judge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/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choose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rationally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quantitative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basis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uncertain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context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E0FD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to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judge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/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choose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rationally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quantitative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basis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uncertain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context</w:t>
            </w:r>
          </w:p>
        </w:tc>
      </w:tr>
      <w:tr w:rsidR="00F44D8B" w:rsidRPr="009B381A" w14:paraId="0177FA89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2B21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W</w:t>
            </w:r>
            <w:r w:rsidR="00F44D8B" w:rsidRPr="009B381A">
              <w:rPr>
                <w:rFonts w:ascii="Calibri" w:hAnsi="Calibri"/>
                <w:b/>
                <w:bCs/>
              </w:rPr>
              <w:t>hen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and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how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this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emerged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as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a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modern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discipline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8AE5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9629A" w:rsidRPr="009B381A">
              <w:rPr>
                <w:rFonts w:ascii="Calibri" w:hAnsi="Calibri"/>
                <w:sz w:val="20"/>
                <w:szCs w:val="20"/>
              </w:rPr>
              <w:t xml:space="preserve">XVII </w:t>
            </w:r>
            <w:r w:rsidRPr="009B381A">
              <w:rPr>
                <w:rFonts w:ascii="Calibri" w:hAnsi="Calibri"/>
                <w:sz w:val="20"/>
                <w:szCs w:val="20"/>
              </w:rPr>
              <w:t>century,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from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study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of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problems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related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to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gambling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6155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XVII-XVIII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centuries,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for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information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needs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of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national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states</w:t>
            </w:r>
          </w:p>
        </w:tc>
      </w:tr>
      <w:tr w:rsidR="00F44D8B" w:rsidRPr="009B381A" w14:paraId="0AD1F559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0899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M</w:t>
            </w:r>
            <w:r w:rsidR="00F44D8B" w:rsidRPr="009B381A">
              <w:rPr>
                <w:rFonts w:ascii="Calibri" w:hAnsi="Calibri"/>
                <w:b/>
                <w:bCs/>
              </w:rPr>
              <w:t>ainly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used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for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DC394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predicting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future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DCA8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interpret</w:t>
            </w:r>
            <w:r w:rsidR="003A40CB" w:rsidRPr="009B381A">
              <w:rPr>
                <w:rFonts w:ascii="Calibri" w:hAnsi="Calibri"/>
                <w:sz w:val="20"/>
                <w:szCs w:val="20"/>
              </w:rPr>
              <w:t>ing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past,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learn</w:t>
            </w:r>
            <w:r w:rsidR="003A40CB" w:rsidRPr="009B381A">
              <w:rPr>
                <w:rFonts w:ascii="Calibri" w:hAnsi="Calibri"/>
                <w:sz w:val="20"/>
                <w:szCs w:val="20"/>
              </w:rPr>
              <w:t>ing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from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it,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interpret</w:t>
            </w:r>
            <w:r w:rsidR="003A40CB" w:rsidRPr="009B381A">
              <w:rPr>
                <w:rFonts w:ascii="Calibri" w:hAnsi="Calibri"/>
                <w:sz w:val="20"/>
                <w:szCs w:val="20"/>
              </w:rPr>
              <w:t>ing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present</w:t>
            </w:r>
          </w:p>
        </w:tc>
      </w:tr>
      <w:tr w:rsidR="00F44D8B" w:rsidRPr="009B381A" w14:paraId="7C8F12EE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026B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Types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of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reasoning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this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supports</w:t>
            </w:r>
            <w:r w:rsidRPr="009B381A">
              <w:rPr>
                <w:rFonts w:ascii="Calibri" w:hAnsi="Calibri"/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875C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deductive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88A6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inductive</w:t>
            </w:r>
          </w:p>
        </w:tc>
      </w:tr>
      <w:tr w:rsidR="00F44D8B" w:rsidRPr="009B381A" w14:paraId="63C7B3E3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315F" w14:textId="77777777" w:rsidR="00F44D8B" w:rsidRPr="009B381A" w:rsidRDefault="003A40C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Type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of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discipline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B533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theoretical;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it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can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be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developed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starting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from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few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axioms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1508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practic</w:t>
            </w:r>
            <w:r w:rsidR="003E0E92" w:rsidRPr="009B381A">
              <w:rPr>
                <w:rFonts w:ascii="Calibri" w:hAnsi="Calibri"/>
                <w:sz w:val="20"/>
                <w:szCs w:val="20"/>
              </w:rPr>
              <w:t>al</w:t>
            </w:r>
            <w:r w:rsidRPr="009B381A">
              <w:rPr>
                <w:rFonts w:ascii="Calibri" w:hAnsi="Calibri"/>
                <w:sz w:val="20"/>
                <w:szCs w:val="20"/>
              </w:rPr>
              <w:t>;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helps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us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to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hypothesize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laws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by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observing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regularity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data</w:t>
            </w:r>
          </w:p>
        </w:tc>
      </w:tr>
      <w:tr w:rsidR="00F44D8B" w:rsidRPr="009B381A" w14:paraId="0C28DCC3" w14:textId="77777777" w:rsidTr="00F44D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FF73" w14:textId="77777777" w:rsidR="00F44D8B" w:rsidRPr="009B381A" w:rsidRDefault="00D742D6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81A">
              <w:rPr>
                <w:rFonts w:ascii="Calibri" w:hAnsi="Calibri"/>
                <w:b/>
                <w:bCs/>
              </w:rPr>
              <w:t>Allows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Pr="009B381A">
              <w:rPr>
                <w:rFonts w:ascii="Calibri" w:hAnsi="Calibri"/>
                <w:b/>
                <w:bCs/>
              </w:rPr>
              <w:t>us</w:t>
            </w:r>
            <w:r w:rsidR="00FA45E7" w:rsidRPr="009B381A">
              <w:rPr>
                <w:rFonts w:ascii="Calibri" w:hAnsi="Calibri"/>
                <w:b/>
                <w:bCs/>
              </w:rPr>
              <w:t xml:space="preserve"> </w:t>
            </w:r>
            <w:r w:rsidR="00F44D8B" w:rsidRPr="009B381A">
              <w:rPr>
                <w:rFonts w:ascii="Calibri" w:hAnsi="Calibri"/>
                <w:b/>
                <w:bCs/>
              </w:rPr>
              <w:t>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E5DF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evaluate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consequences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of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the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laws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of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certain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ideal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world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8907" w14:textId="77777777" w:rsidR="00F44D8B" w:rsidRPr="009B381A" w:rsidRDefault="00F44D8B" w:rsidP="00F44D8B">
            <w:pPr>
              <w:bidi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81A">
              <w:rPr>
                <w:rFonts w:ascii="Calibri" w:hAnsi="Calibri"/>
                <w:sz w:val="20"/>
                <w:szCs w:val="20"/>
              </w:rPr>
              <w:t>measure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how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our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world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deviates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from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an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ideal</w:t>
            </w:r>
            <w:r w:rsidR="00FA45E7" w:rsidRPr="009B38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381A">
              <w:rPr>
                <w:rFonts w:ascii="Calibri" w:hAnsi="Calibri"/>
                <w:sz w:val="20"/>
                <w:szCs w:val="20"/>
              </w:rPr>
              <w:t>world</w:t>
            </w:r>
          </w:p>
        </w:tc>
      </w:tr>
    </w:tbl>
    <w:p w14:paraId="16A9EB33" w14:textId="77777777" w:rsidR="00F44D8B" w:rsidRPr="009B381A" w:rsidRDefault="00FA45E7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 xml:space="preserve"> </w:t>
      </w:r>
    </w:p>
    <w:p w14:paraId="0FB0CC83" w14:textId="77777777" w:rsidR="00F44D8B" w:rsidRPr="009B381A" w:rsidRDefault="00D742D6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understanding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differences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disciplines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thought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processes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mathematician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meets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game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[2]</w:t>
      </w:r>
      <w:r w:rsidR="007850BD" w:rsidRPr="009B381A">
        <w:rPr>
          <w:rFonts w:ascii="Calibri" w:hAnsi="Calibri"/>
          <w:color w:val="000000"/>
        </w:rPr>
        <w:t>.</w:t>
      </w:r>
    </w:p>
    <w:p w14:paraId="0CA26DEC" w14:textId="77777777" w:rsidR="00F44D8B" w:rsidRPr="009B381A" w:rsidRDefault="00D742D6" w:rsidP="00F44D8B">
      <w:pPr>
        <w:numPr>
          <w:ilvl w:val="0"/>
          <w:numId w:val="1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mathematician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expert,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jargon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“</w:t>
      </w:r>
      <w:r w:rsidR="00F44D8B" w:rsidRPr="009B381A">
        <w:rPr>
          <w:rFonts w:ascii="Calibri" w:hAnsi="Calibri"/>
          <w:color w:val="000000"/>
        </w:rPr>
        <w:t>probabilist",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observing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</w:t>
      </w:r>
      <w:r w:rsidRPr="009B381A">
        <w:rPr>
          <w:rFonts w:ascii="Calibri" w:hAnsi="Calibri"/>
          <w:color w:val="000000"/>
        </w:rPr>
        <w:t>c</w:t>
      </w:r>
      <w:r w:rsidR="00F44D8B" w:rsidRPr="009B381A">
        <w:rPr>
          <w:rFonts w:ascii="Calibri" w:hAnsi="Calibri"/>
          <w:color w:val="000000"/>
        </w:rPr>
        <w:t>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think: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6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faces?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</w:t>
      </w:r>
      <w:r w:rsidR="00F44D8B" w:rsidRPr="009B381A">
        <w:rPr>
          <w:rFonts w:ascii="Calibri" w:hAnsi="Calibri"/>
          <w:color w:val="000000"/>
        </w:rPr>
        <w:t>ach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odds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landing</w:t>
      </w:r>
      <w:r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</w:t>
      </w:r>
      <w:r w:rsidR="00F44D8B" w:rsidRPr="009B381A">
        <w:rPr>
          <w:rFonts w:ascii="Calibri" w:hAnsi="Calibri"/>
          <w:color w:val="000000"/>
        </w:rPr>
        <w:t>ow,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assuming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every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1/6,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understand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chances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winning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betting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combination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sequence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throws</w:t>
      </w:r>
      <w:r w:rsidRPr="009B381A">
        <w:rPr>
          <w:rFonts w:ascii="Calibri" w:hAnsi="Calibri"/>
          <w:color w:val="000000"/>
        </w:rPr>
        <w:t>.</w:t>
      </w:r>
    </w:p>
    <w:p w14:paraId="4E5FB047" w14:textId="77777777" w:rsidR="00D742D6" w:rsidRPr="009B381A" w:rsidRDefault="00D742D6" w:rsidP="00D742D6">
      <w:pPr>
        <w:bidi w:val="0"/>
        <w:spacing w:before="60" w:after="0" w:line="238" w:lineRule="atLeast"/>
        <w:ind w:left="521"/>
        <w:rPr>
          <w:rFonts w:ascii="Times New Roman" w:hAnsi="Times New Roman"/>
          <w:color w:val="000000"/>
        </w:rPr>
      </w:pPr>
    </w:p>
    <w:p w14:paraId="47FA80D0" w14:textId="77777777" w:rsidR="00F44D8B" w:rsidRPr="009B381A" w:rsidRDefault="00D742D6" w:rsidP="00D742D6">
      <w:pPr>
        <w:numPr>
          <w:ilvl w:val="0"/>
          <w:numId w:val="1"/>
        </w:numPr>
        <w:bidi w:val="0"/>
        <w:spacing w:after="60" w:line="238" w:lineRule="atLeast"/>
        <w:ind w:left="521" w:right="-604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statistician,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hand,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see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think: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</w:t>
      </w:r>
      <w:r w:rsidR="00F44D8B" w:rsidRPr="009B381A">
        <w:rPr>
          <w:rFonts w:ascii="Calibri" w:hAnsi="Calibri"/>
          <w:color w:val="000000"/>
        </w:rPr>
        <w:t>hese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may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seem</w:t>
      </w:r>
      <w:r w:rsidR="00FA45E7" w:rsidRPr="009B381A">
        <w:rPr>
          <w:rFonts w:ascii="Calibri" w:hAnsi="Calibri"/>
          <w:color w:val="000000"/>
        </w:rPr>
        <w:t xml:space="preserve"> </w:t>
      </w:r>
      <w:r w:rsidR="008E6299" w:rsidRPr="009B381A">
        <w:rPr>
          <w:rFonts w:ascii="Calibri" w:hAnsi="Calibri"/>
          <w:color w:val="000000"/>
        </w:rPr>
        <w:t>O</w:t>
      </w:r>
      <w:r w:rsidR="0063319F" w:rsidRPr="009B381A">
        <w:rPr>
          <w:rFonts w:ascii="Calibri" w:hAnsi="Calibri"/>
          <w:color w:val="000000"/>
        </w:rPr>
        <w:t>k</w:t>
      </w:r>
      <w:r w:rsidR="00F44D8B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but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rigged?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look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keep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track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often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out</w:t>
      </w:r>
      <w:r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decide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whether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observations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confirm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assumption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sides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equal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probability;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am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sure,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ask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probabilist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advise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play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.</w:t>
      </w:r>
    </w:p>
    <w:p w14:paraId="702C906A" w14:textId="6BB5C1A7" w:rsidR="00F44D8B" w:rsidRPr="009B381A" w:rsidRDefault="00F44D8B" w:rsidP="00FF54D9">
      <w:pPr>
        <w:pStyle w:val="Titolo1"/>
        <w:rPr>
          <w:rFonts w:ascii="Times New Roman" w:hAnsi="Times New Roman"/>
          <w:color w:val="000000"/>
        </w:rPr>
      </w:pPr>
      <w:r w:rsidRPr="009B381A">
        <w:t>Probability</w:t>
      </w:r>
    </w:p>
    <w:p w14:paraId="78AD1F13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presented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variations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associated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different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terms,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</w:t>
      </w:r>
      <w:r w:rsidR="00BF103E" w:rsidRPr="009B381A">
        <w:rPr>
          <w:rFonts w:ascii="Calibri" w:hAnsi="Calibri"/>
          <w:color w:val="000000"/>
        </w:rPr>
        <w:t>expectation</w:t>
      </w:r>
      <w:r w:rsidRPr="009B381A">
        <w:rPr>
          <w:rFonts w:ascii="Calibri" w:hAnsi="Calibri"/>
          <w:color w:val="000000"/>
        </w:rPr>
        <w:t>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"case",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"possibility",</w:t>
      </w:r>
      <w:r w:rsidR="0063319F" w:rsidRPr="009B381A">
        <w:rPr>
          <w:rFonts w:ascii="Calibri" w:hAnsi="Calibri"/>
          <w:color w:val="000000"/>
        </w:rPr>
        <w:t xml:space="preserve"> “chance”,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</w:t>
      </w:r>
      <w:r w:rsidR="009D53D7" w:rsidRPr="009B381A">
        <w:rPr>
          <w:rFonts w:ascii="Calibri" w:hAnsi="Calibri"/>
          <w:color w:val="000000"/>
        </w:rPr>
        <w:t>odds</w:t>
      </w:r>
      <w:r w:rsidRPr="009B381A">
        <w:rPr>
          <w:rFonts w:ascii="Calibri" w:hAnsi="Calibri"/>
          <w:color w:val="000000"/>
        </w:rPr>
        <w:t>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competitor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race),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etc.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useful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certainty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processes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intrinsically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random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obey.</w:t>
      </w:r>
    </w:p>
    <w:p w14:paraId="248E23C0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The</w:t>
      </w:r>
      <w:r w:rsidR="00FA45E7" w:rsidRPr="009B381A">
        <w:t xml:space="preserve"> </w:t>
      </w:r>
      <w:r w:rsidRPr="009B381A">
        <w:t>world</w:t>
      </w:r>
      <w:r w:rsidR="00FA45E7" w:rsidRPr="009B381A">
        <w:t xml:space="preserve"> </w:t>
      </w:r>
      <w:r w:rsidRPr="009B381A">
        <w:t>is</w:t>
      </w:r>
      <w:r w:rsidR="00FA45E7" w:rsidRPr="009B381A">
        <w:t xml:space="preserve"> </w:t>
      </w:r>
      <w:r w:rsidRPr="009B381A">
        <w:t>full</w:t>
      </w:r>
      <w:r w:rsidR="00FA45E7" w:rsidRPr="009B381A">
        <w:t xml:space="preserve"> </w:t>
      </w:r>
      <w:r w:rsidRPr="009B381A">
        <w:t>of</w:t>
      </w:r>
      <w:r w:rsidR="00FA45E7" w:rsidRPr="009B381A">
        <w:t xml:space="preserve"> </w:t>
      </w:r>
      <w:r w:rsidRPr="009B381A">
        <w:t>uncertainty</w:t>
      </w:r>
    </w:p>
    <w:p w14:paraId="7BFE3C5C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Who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championship?</w:t>
      </w:r>
    </w:p>
    <w:p w14:paraId="635E9DCA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stock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index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rise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today?</w:t>
      </w:r>
    </w:p>
    <w:p w14:paraId="3FD83EB3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weather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today?</w:t>
      </w:r>
    </w:p>
    <w:p w14:paraId="65EA3D94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like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movie?</w:t>
      </w:r>
    </w:p>
    <w:p w14:paraId="66494DD3" w14:textId="77777777" w:rsidR="00E23EC4" w:rsidRPr="009B381A" w:rsidRDefault="00E23EC4" w:rsidP="00F44D8B">
      <w:pPr>
        <w:bidi w:val="0"/>
        <w:spacing w:before="60" w:after="60" w:line="238" w:lineRule="atLeast"/>
        <w:rPr>
          <w:rFonts w:ascii="Calibri" w:hAnsi="Calibri"/>
          <w:color w:val="000000"/>
        </w:rPr>
      </w:pPr>
    </w:p>
    <w:p w14:paraId="253B898C" w14:textId="77777777" w:rsidR="00D5267D" w:rsidRPr="009B381A" w:rsidRDefault="00F44D8B" w:rsidP="00E23EC4">
      <w:pPr>
        <w:bidi w:val="0"/>
        <w:spacing w:before="60" w:after="60" w:line="238" w:lineRule="atLeast"/>
        <w:rPr>
          <w:rFonts w:ascii="Calibri" w:hAnsi="Calibri"/>
          <w:color w:val="000000"/>
        </w:rPr>
      </w:pP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personally,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D5267D" w:rsidRPr="009B381A">
        <w:rPr>
          <w:rFonts w:ascii="Calibri" w:hAnsi="Calibri"/>
          <w:color w:val="000000"/>
        </w:rPr>
        <w:t>n</w:t>
      </w:r>
      <w:r w:rsidR="00FA45E7" w:rsidRPr="009B381A">
        <w:rPr>
          <w:rFonts w:ascii="Calibri" w:hAnsi="Calibri"/>
          <w:color w:val="000000"/>
        </w:rPr>
        <w:t xml:space="preserve"> </w:t>
      </w:r>
      <w:r w:rsidR="00D5267D" w:rsidRPr="009B381A">
        <w:rPr>
          <w:rFonts w:ascii="Calibri" w:hAnsi="Calibri"/>
          <w:color w:val="000000"/>
        </w:rPr>
        <w:t>‘intelligent’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system</w:t>
      </w:r>
      <w:r w:rsidR="00FA45E7" w:rsidRPr="009B381A">
        <w:rPr>
          <w:rFonts w:ascii="Calibri" w:hAnsi="Calibri"/>
          <w:color w:val="000000"/>
        </w:rPr>
        <w:t xml:space="preserve"> </w:t>
      </w:r>
      <w:r w:rsidR="00EC2213" w:rsidRPr="009B381A">
        <w:rPr>
          <w:rFonts w:ascii="Calibri" w:hAnsi="Calibri"/>
          <w:color w:val="000000"/>
        </w:rPr>
        <w:t xml:space="preserve">that we use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forecast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advice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="00EC2213" w:rsidRPr="009B381A">
        <w:rPr>
          <w:rFonts w:ascii="Calibri" w:hAnsi="Calibri"/>
          <w:color w:val="000000"/>
        </w:rPr>
        <w:t>are constantly interacting with the world, and we need to get a feel for it</w:t>
      </w:r>
      <w:r w:rsidRPr="009B381A">
        <w:rPr>
          <w:rFonts w:ascii="Calibri" w:hAnsi="Calibri"/>
          <w:color w:val="000000"/>
        </w:rPr>
        <w:t>:</w:t>
      </w:r>
      <w:r w:rsidR="00EC2213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EC2213"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hear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might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evolve</w:t>
      </w:r>
      <w:r w:rsidR="00EC2213" w:rsidRPr="009B381A">
        <w:rPr>
          <w:rFonts w:ascii="Calibri" w:hAnsi="Calibri"/>
          <w:color w:val="000000"/>
        </w:rPr>
        <w:t>?</w:t>
      </w:r>
    </w:p>
    <w:p w14:paraId="781876EE" w14:textId="77777777" w:rsidR="00F44D8B" w:rsidRPr="009B381A" w:rsidRDefault="00F44D8B" w:rsidP="00D5267D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something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true,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wonder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likely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reasonable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explanation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fact.</w:t>
      </w:r>
    </w:p>
    <w:p w14:paraId="5D9775B4" w14:textId="77777777" w:rsidR="00D5267D" w:rsidRPr="009B381A" w:rsidRDefault="00F44D8B" w:rsidP="00F44D8B">
      <w:pPr>
        <w:bidi w:val="0"/>
        <w:spacing w:before="60" w:after="60" w:line="238" w:lineRule="atLeast"/>
        <w:rPr>
          <w:rFonts w:ascii="Calibri" w:hAnsi="Calibri"/>
          <w:color w:val="000000"/>
        </w:rPr>
      </w:pPr>
      <w:r w:rsidRPr="009B381A">
        <w:rPr>
          <w:rFonts w:ascii="Calibri" w:hAnsi="Calibri"/>
          <w:color w:val="000000"/>
        </w:rPr>
        <w:t>Although</w:t>
      </w:r>
      <w:r w:rsidR="00FA45E7" w:rsidRPr="009B381A">
        <w:rPr>
          <w:rFonts w:ascii="Calibri" w:hAnsi="Calibri"/>
          <w:color w:val="000000"/>
        </w:rPr>
        <w:t xml:space="preserve"> </w:t>
      </w:r>
      <w:r w:rsidR="00D5267D"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commonly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speak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D5267D" w:rsidRPr="009B381A">
        <w:rPr>
          <w:rFonts w:ascii="Calibri" w:hAnsi="Calibri"/>
          <w:color w:val="000000"/>
        </w:rPr>
        <w:t>scientific</w:t>
      </w:r>
      <w:r w:rsidR="00FA45E7" w:rsidRPr="009B381A">
        <w:rPr>
          <w:rFonts w:ascii="Calibri" w:hAnsi="Calibri"/>
          <w:color w:val="000000"/>
        </w:rPr>
        <w:t xml:space="preserve"> </w:t>
      </w:r>
      <w:r w:rsidR="00EC2213" w:rsidRPr="009B381A">
        <w:rPr>
          <w:rFonts w:ascii="Calibri" w:hAnsi="Calibri"/>
          <w:color w:val="000000"/>
        </w:rPr>
        <w:t>“</w:t>
      </w:r>
      <w:r w:rsidRPr="009B381A">
        <w:rPr>
          <w:rFonts w:ascii="Calibri" w:hAnsi="Calibri"/>
          <w:color w:val="000000"/>
        </w:rPr>
        <w:t>certainties</w:t>
      </w:r>
      <w:r w:rsidR="00EC2213" w:rsidRPr="009B381A">
        <w:rPr>
          <w:rFonts w:ascii="Calibri" w:hAnsi="Calibri"/>
          <w:color w:val="000000"/>
        </w:rPr>
        <w:t>”, experts know well that there are very few certainties demonstrated with the same rigor of a theorem of mathematics</w:t>
      </w:r>
      <w:r w:rsidRPr="009B381A">
        <w:rPr>
          <w:rFonts w:ascii="Calibri" w:hAnsi="Calibri"/>
          <w:color w:val="000000"/>
        </w:rPr>
        <w:t>.</w:t>
      </w:r>
    </w:p>
    <w:p w14:paraId="168B744D" w14:textId="77777777" w:rsidR="00F44D8B" w:rsidRPr="009B381A" w:rsidRDefault="00EC2213" w:rsidP="00D5267D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example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experimental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physicists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sources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uncertainty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are:</w:t>
      </w:r>
      <w:r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so-called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"measurement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errors",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leave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uncertain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about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value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observed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data,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difficulty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identifying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theory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 xml:space="preserve"> (most) compatible </w:t>
      </w:r>
      <w:r w:rsidR="00F44D8B"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observed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phenomena.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[9]</w:t>
      </w:r>
    </w:p>
    <w:p w14:paraId="7EF975C0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scientist's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difficulties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depend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approximation,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laws:</w:t>
      </w:r>
    </w:p>
    <w:p w14:paraId="43274767" w14:textId="77777777" w:rsidR="00F44D8B" w:rsidRPr="009B381A" w:rsidRDefault="00F44D8B" w:rsidP="00F44D8B">
      <w:pPr>
        <w:numPr>
          <w:ilvl w:val="0"/>
          <w:numId w:val="2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probabilistic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simple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toss;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complex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genetics;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fields</w:t>
      </w:r>
      <w:r w:rsidR="00EC2213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observable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pure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logical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consequence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theory</w:t>
      </w:r>
    </w:p>
    <w:p w14:paraId="54EB0F9C" w14:textId="77777777" w:rsidR="00F44D8B" w:rsidRPr="009B381A" w:rsidRDefault="00F44D8B" w:rsidP="00F44D8B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deterministic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"classic"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provided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Newton's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</w:t>
      </w:r>
      <w:r w:rsidRPr="009B381A">
        <w:rPr>
          <w:rFonts w:ascii="Calibri" w:hAnsi="Calibri"/>
          <w:i/>
          <w:iCs/>
          <w:color w:val="000000"/>
        </w:rPr>
        <w:t>classical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mechanics</w:t>
      </w:r>
      <w:r w:rsidRPr="009B381A">
        <w:rPr>
          <w:rFonts w:ascii="Calibri" w:hAnsi="Calibri"/>
          <w:color w:val="000000"/>
        </w:rPr>
        <w:t>),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valid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scale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observation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some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limitations.</w:t>
      </w:r>
    </w:p>
    <w:p w14:paraId="58C2C1AA" w14:textId="77777777" w:rsidR="00F44D8B" w:rsidRPr="00FF54D9" w:rsidRDefault="00F44D8B" w:rsidP="00FF54D9">
      <w:pPr>
        <w:pStyle w:val="Titolo2"/>
      </w:pPr>
      <w:r w:rsidRPr="00FF54D9">
        <w:t>A</w:t>
      </w:r>
      <w:r w:rsidR="00FA45E7" w:rsidRPr="00FF54D9">
        <w:t xml:space="preserve"> </w:t>
      </w:r>
      <w:r w:rsidRPr="00FF54D9">
        <w:t>definition</w:t>
      </w:r>
      <w:r w:rsidR="00FA45E7" w:rsidRPr="00FF54D9">
        <w:t xml:space="preserve"> </w:t>
      </w:r>
      <w:r w:rsidRPr="00FF54D9">
        <w:t>and</w:t>
      </w:r>
      <w:r w:rsidR="00FA45E7" w:rsidRPr="00FF54D9">
        <w:t xml:space="preserve"> </w:t>
      </w:r>
      <w:r w:rsidRPr="00FF54D9">
        <w:t>two</w:t>
      </w:r>
      <w:r w:rsidR="00FA45E7" w:rsidRPr="00FF54D9">
        <w:t xml:space="preserve"> </w:t>
      </w:r>
      <w:r w:rsidRPr="00FF54D9">
        <w:t>axioms</w:t>
      </w:r>
    </w:p>
    <w:p w14:paraId="428C8979" w14:textId="77777777" w:rsidR="00F44D8B" w:rsidRPr="009B381A" w:rsidRDefault="009576B2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Among the probability definitions that we encountered, this seemed to us quite simple</w:t>
      </w:r>
      <w:r w:rsidR="00F44D8B" w:rsidRPr="009B381A">
        <w:rPr>
          <w:rFonts w:ascii="Calibri" w:hAnsi="Calibri"/>
          <w:color w:val="000000"/>
        </w:rPr>
        <w:t>:</w:t>
      </w:r>
    </w:p>
    <w:p w14:paraId="2482C452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times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expect,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in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long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term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event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random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process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compared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results.</w:t>
      </w:r>
    </w:p>
    <w:p w14:paraId="47B23DB4" w14:textId="77777777" w:rsidR="00F44D8B" w:rsidRPr="009B381A" w:rsidRDefault="009576B2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Style w:val="tlid-translation"/>
          <w:lang w:val="en"/>
        </w:rPr>
        <w:t xml:space="preserve">Even if, as we will see later, this definition is a bit ambiguous, we already </w:t>
      </w:r>
      <w:r w:rsidR="0063319F" w:rsidRPr="009B381A">
        <w:rPr>
          <w:rStyle w:val="tlid-translation"/>
          <w:lang w:val="en"/>
        </w:rPr>
        <w:t>got</w:t>
      </w:r>
      <w:r w:rsidRPr="009B381A">
        <w:rPr>
          <w:rStyle w:val="tlid-translation"/>
          <w:lang w:val="en"/>
        </w:rPr>
        <w:t xml:space="preserve"> some fixed points</w:t>
      </w:r>
      <w:r w:rsidR="00F44D8B"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a)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ratio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value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number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0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1;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sometimes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value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expressed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percentage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fraction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numerator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represents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"successes"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expected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respect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total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tests.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extremes,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zero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one,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represent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borderline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cases,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reality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correspond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certainty.</w:t>
      </w:r>
    </w:p>
    <w:p w14:paraId="1BF5F9E9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process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discussed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repeated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playing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head</w:t>
      </w:r>
      <w:r w:rsidR="00165411" w:rsidRPr="009B381A">
        <w:rPr>
          <w:rFonts w:ascii="Calibri" w:hAnsi="Calibri"/>
          <w:color w:val="000000"/>
        </w:rPr>
        <w:t>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</w:t>
      </w:r>
      <w:r w:rsidR="007574CF" w:rsidRPr="009B381A">
        <w:rPr>
          <w:rFonts w:ascii="Calibri" w:hAnsi="Calibri"/>
          <w:color w:val="000000"/>
        </w:rPr>
        <w:t>H</w:t>
      </w:r>
      <w:r w:rsidRPr="009B381A">
        <w:rPr>
          <w:rFonts w:ascii="Calibri" w:hAnsi="Calibri"/>
          <w:color w:val="000000"/>
        </w:rPr>
        <w:t>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="00165411" w:rsidRPr="009B381A">
        <w:rPr>
          <w:rFonts w:ascii="Calibri" w:hAnsi="Calibri"/>
          <w:color w:val="000000"/>
        </w:rPr>
        <w:t>tails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</w:t>
      </w:r>
      <w:r w:rsidR="00165411" w:rsidRPr="009B381A">
        <w:rPr>
          <w:rFonts w:ascii="Calibri" w:hAnsi="Calibri"/>
          <w:color w:val="000000"/>
        </w:rPr>
        <w:t>T</w:t>
      </w:r>
      <w:r w:rsidRPr="009B381A">
        <w:rPr>
          <w:rFonts w:ascii="Calibri" w:hAnsi="Calibri"/>
          <w:color w:val="000000"/>
        </w:rPr>
        <w:t>);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latter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you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times,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sequence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</w:t>
      </w:r>
      <w:r w:rsidR="007574CF" w:rsidRPr="009B381A">
        <w:rPr>
          <w:rFonts w:ascii="Calibri" w:hAnsi="Calibri"/>
          <w:color w:val="000000"/>
        </w:rPr>
        <w:t>HH</w:t>
      </w:r>
      <w:r w:rsidR="00165411" w:rsidRPr="009B381A">
        <w:rPr>
          <w:rFonts w:ascii="Calibri" w:hAnsi="Calibri"/>
          <w:color w:val="000000"/>
        </w:rPr>
        <w:t>T</w:t>
      </w:r>
      <w:r w:rsidRPr="009B381A">
        <w:rPr>
          <w:rFonts w:ascii="Calibri" w:hAnsi="Calibri"/>
          <w:color w:val="000000"/>
        </w:rPr>
        <w:t>];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remaining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correspond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8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combinations: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</w:t>
      </w:r>
      <w:r w:rsidR="007574CF" w:rsidRPr="009B381A">
        <w:rPr>
          <w:rFonts w:ascii="Calibri" w:hAnsi="Calibri"/>
          <w:color w:val="000000"/>
        </w:rPr>
        <w:t>HHH</w:t>
      </w:r>
      <w:r w:rsidRPr="009B381A">
        <w:rPr>
          <w:rFonts w:ascii="Calibri" w:hAnsi="Calibri"/>
          <w:color w:val="000000"/>
        </w:rPr>
        <w:t>],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</w:t>
      </w:r>
      <w:r w:rsidR="007574CF" w:rsidRPr="009B381A">
        <w:rPr>
          <w:rFonts w:ascii="Calibri" w:hAnsi="Calibri"/>
          <w:color w:val="000000"/>
        </w:rPr>
        <w:t>H</w:t>
      </w:r>
      <w:r w:rsidR="00165411" w:rsidRPr="009B381A">
        <w:rPr>
          <w:rFonts w:ascii="Calibri" w:hAnsi="Calibri"/>
          <w:color w:val="000000"/>
        </w:rPr>
        <w:t>T</w:t>
      </w:r>
      <w:r w:rsidR="007574CF" w:rsidRPr="009B381A">
        <w:rPr>
          <w:rFonts w:ascii="Calibri" w:hAnsi="Calibri"/>
          <w:color w:val="000000"/>
        </w:rPr>
        <w:t>H</w:t>
      </w:r>
      <w:r w:rsidRPr="009B381A">
        <w:rPr>
          <w:rFonts w:ascii="Calibri" w:hAnsi="Calibri"/>
          <w:color w:val="000000"/>
        </w:rPr>
        <w:t>],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</w:t>
      </w:r>
      <w:r w:rsidR="00165411" w:rsidRPr="009B381A">
        <w:rPr>
          <w:rFonts w:ascii="Calibri" w:hAnsi="Calibri"/>
          <w:color w:val="000000"/>
        </w:rPr>
        <w:t>T</w:t>
      </w:r>
      <w:r w:rsidR="007574CF" w:rsidRPr="009B381A">
        <w:rPr>
          <w:rFonts w:ascii="Calibri" w:hAnsi="Calibri"/>
          <w:color w:val="000000"/>
        </w:rPr>
        <w:t>HH</w:t>
      </w:r>
      <w:r w:rsidRPr="009B381A">
        <w:rPr>
          <w:rFonts w:ascii="Calibri" w:hAnsi="Calibri"/>
          <w:color w:val="000000"/>
        </w:rPr>
        <w:t>],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etc.</w:t>
      </w:r>
    </w:p>
    <w:p w14:paraId="4681191D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already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7574CF" w:rsidRPr="009B381A">
        <w:rPr>
          <w:rFonts w:ascii="Calibri" w:hAnsi="Calibri"/>
          <w:color w:val="000000"/>
        </w:rPr>
        <w:t>introduce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three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basic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axioms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[6]</w:t>
      </w:r>
    </w:p>
    <w:p w14:paraId="61AD5396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first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axiom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axiom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positivity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tells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generic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greater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equal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0;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symbols:</w:t>
      </w:r>
    </w:p>
    <w:p w14:paraId="516C8A77" w14:textId="77777777" w:rsidR="00F44D8B" w:rsidRPr="009B381A" w:rsidRDefault="00F44D8B" w:rsidP="00F44D8B">
      <w:pPr>
        <w:bidi w:val="0"/>
        <w:spacing w:before="60" w:after="60" w:line="238" w:lineRule="atLeast"/>
        <w:ind w:left="144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P(E)</w:t>
      </w:r>
      <w:r w:rsidR="007574CF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&gt;=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0</w:t>
      </w:r>
    </w:p>
    <w:p w14:paraId="4C08E36D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second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axiom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axiom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certainty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tells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certain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I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symbols:</w:t>
      </w:r>
    </w:p>
    <w:p w14:paraId="0C09B188" w14:textId="77777777" w:rsidR="00F44D8B" w:rsidRPr="009B381A" w:rsidRDefault="00F44D8B" w:rsidP="00F44D8B">
      <w:pPr>
        <w:bidi w:val="0"/>
        <w:spacing w:before="60" w:after="60" w:line="238" w:lineRule="atLeast"/>
        <w:ind w:left="144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</w:t>
      </w:r>
      <w:r w:rsidR="007574CF" w:rsidRPr="009B381A">
        <w:rPr>
          <w:rFonts w:ascii="Calibri" w:hAnsi="Calibri"/>
          <w:color w:val="000000"/>
        </w:rPr>
        <w:t>(</w:t>
      </w:r>
      <w:r w:rsidRPr="009B381A">
        <w:rPr>
          <w:rFonts w:ascii="Calibri" w:hAnsi="Calibri"/>
          <w:color w:val="000000"/>
        </w:rPr>
        <w:t>I)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</w:t>
      </w:r>
    </w:p>
    <w:p w14:paraId="6AEC5538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alternative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formulation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entire</w:t>
      </w:r>
      <w:r w:rsidR="00FA45E7" w:rsidRPr="009B381A">
        <w:rPr>
          <w:rFonts w:ascii="Calibri" w:hAnsi="Calibri"/>
          <w:color w:val="000000"/>
        </w:rPr>
        <w:t xml:space="preserve"> </w:t>
      </w:r>
      <w:r w:rsidR="007574CF" w:rsidRPr="009B381A">
        <w:rPr>
          <w:rFonts w:ascii="Calibri" w:hAnsi="Calibri"/>
          <w:i/>
          <w:iCs/>
          <w:color w:val="000000"/>
        </w:rPr>
        <w:t xml:space="preserve">sample </w:t>
      </w:r>
      <w:r w:rsidRPr="009B381A">
        <w:rPr>
          <w:rFonts w:ascii="Calibri" w:hAnsi="Calibri"/>
          <w:i/>
          <w:iCs/>
          <w:color w:val="000000"/>
        </w:rPr>
        <w:t>space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symbolized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Ω,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</w:t>
      </w:r>
      <w:r w:rsidR="007574CF" w:rsidRPr="009B381A">
        <w:rPr>
          <w:rFonts w:ascii="Calibri" w:hAnsi="Calibri"/>
          <w:color w:val="000000"/>
        </w:rPr>
        <w:t>.</w:t>
      </w:r>
      <w:r w:rsidRPr="009B381A">
        <w:rPr>
          <w:rFonts w:ascii="Calibri" w:hAnsi="Calibri"/>
          <w:color w:val="000000"/>
        </w:rPr>
        <w:t>e</w:t>
      </w:r>
      <w:r w:rsidR="007574CF"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7574CF" w:rsidRPr="009B381A">
        <w:rPr>
          <w:rFonts w:ascii="Calibri" w:hAnsi="Calibri"/>
          <w:color w:val="000000"/>
        </w:rPr>
        <w:t xml:space="preserve"> alternative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symbols:</w:t>
      </w:r>
    </w:p>
    <w:p w14:paraId="078E22A2" w14:textId="77777777" w:rsidR="00F44D8B" w:rsidRPr="009B381A" w:rsidRDefault="00F44D8B" w:rsidP="00F44D8B">
      <w:pPr>
        <w:bidi w:val="0"/>
        <w:spacing w:before="60" w:after="60" w:line="238" w:lineRule="atLeast"/>
        <w:ind w:left="144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P(Ω)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</w:t>
      </w:r>
    </w:p>
    <w:p w14:paraId="72D359DF" w14:textId="77777777" w:rsidR="00F44D8B" w:rsidRPr="009B381A" w:rsidRDefault="003A4DEC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 xml:space="preserve">Coming back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leave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you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perplexed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expression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"in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long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term";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does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mean?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Someone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replaces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expression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"in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 xml:space="preserve">infinite </w:t>
      </w:r>
      <w:r w:rsidR="00F44D8B"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experiments";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but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makes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="006D4177" w:rsidRPr="009B381A">
        <w:rPr>
          <w:rFonts w:ascii="Calibri" w:hAnsi="Calibri"/>
          <w:color w:val="000000"/>
        </w:rPr>
        <w:t>non-operational</w:t>
      </w:r>
      <w:r w:rsidR="00F44D8B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</w:t>
      </w:r>
      <w:r w:rsidR="00D5267D" w:rsidRPr="009B381A">
        <w:rPr>
          <w:rFonts w:ascii="Calibri" w:hAnsi="Calibri"/>
          <w:color w:val="000000"/>
        </w:rPr>
        <w:t>.</w:t>
      </w:r>
      <w:r w:rsidR="00F44D8B" w:rsidRPr="009B381A">
        <w:rPr>
          <w:rFonts w:ascii="Calibri" w:hAnsi="Calibri"/>
          <w:color w:val="000000"/>
        </w:rPr>
        <w:t>e</w:t>
      </w:r>
      <w:r w:rsidR="00D5267D"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impossible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determine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experimental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way.</w:t>
      </w:r>
    </w:p>
    <w:p w14:paraId="312BA29E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alternative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6D4177" w:rsidRPr="009B381A">
        <w:rPr>
          <w:rFonts w:ascii="Calibri" w:hAnsi="Calibri"/>
          <w:color w:val="000000"/>
        </w:rPr>
        <w:t xml:space="preserve"> perhaps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like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following:</w:t>
      </w:r>
    </w:p>
    <w:p w14:paraId="720A62BC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ratio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favorable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6D4177"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cases</w:t>
      </w:r>
      <w:r w:rsidR="006D4177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6D4177" w:rsidRPr="009B381A">
        <w:rPr>
          <w:rFonts w:ascii="Calibri" w:hAnsi="Calibri"/>
          <w:color w:val="000000"/>
        </w:rPr>
        <w:t xml:space="preserve">all assumed </w:t>
      </w:r>
      <w:r w:rsidRPr="009B381A">
        <w:rPr>
          <w:rFonts w:ascii="Calibri" w:hAnsi="Calibri"/>
          <w:i/>
          <w:iCs/>
          <w:color w:val="000000"/>
        </w:rPr>
        <w:t>equally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possible</w:t>
      </w:r>
      <w:r w:rsidRPr="009B381A">
        <w:rPr>
          <w:rFonts w:ascii="Calibri" w:hAnsi="Calibri"/>
          <w:color w:val="000000"/>
        </w:rPr>
        <w:t>.</w:t>
      </w:r>
    </w:p>
    <w:p w14:paraId="137AB040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leaves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bit</w:t>
      </w:r>
      <w:r w:rsidR="00FA45E7" w:rsidRPr="009B381A">
        <w:rPr>
          <w:rFonts w:ascii="Calibri" w:hAnsi="Calibri"/>
          <w:color w:val="000000"/>
        </w:rPr>
        <w:t xml:space="preserve"> </w:t>
      </w:r>
      <w:r w:rsidR="006D4177" w:rsidRPr="009B381A">
        <w:rPr>
          <w:rFonts w:ascii="Calibri" w:hAnsi="Calibri"/>
          <w:color w:val="000000"/>
        </w:rPr>
        <w:t>unsatisfied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easy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identify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application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domains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6D4177" w:rsidRPr="009B381A">
        <w:rPr>
          <w:rFonts w:ascii="Calibri" w:hAnsi="Calibri"/>
          <w:color w:val="000000"/>
        </w:rPr>
        <w:t xml:space="preserve">all </w:t>
      </w:r>
      <w:r w:rsidRPr="009B381A">
        <w:rPr>
          <w:rFonts w:ascii="Calibri" w:hAnsi="Calibri"/>
          <w:color w:val="000000"/>
        </w:rPr>
        <w:t>cases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equally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Usually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artificial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domains,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like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those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gambling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games.</w:t>
      </w:r>
    </w:p>
    <w:p w14:paraId="64C834BB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hand,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direct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</w:t>
      </w:r>
      <w:r w:rsidR="006D4177" w:rsidRPr="009B381A">
        <w:rPr>
          <w:rFonts w:ascii="Calibri" w:hAnsi="Calibri"/>
          <w:color w:val="000000"/>
        </w:rPr>
        <w:t>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necessary;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already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discipline;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6D4177" w:rsidRPr="009B381A">
        <w:rPr>
          <w:rFonts w:ascii="Calibri" w:hAnsi="Calibri"/>
          <w:color w:val="000000"/>
        </w:rPr>
        <w:t xml:space="preserve">it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developed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starting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few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axioms: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axioms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derive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constitute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true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(indirect)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probability.</w:t>
      </w:r>
    </w:p>
    <w:p w14:paraId="6F9BCD96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The</w:t>
      </w:r>
      <w:r w:rsidR="00FA45E7" w:rsidRPr="009B381A">
        <w:t xml:space="preserve"> </w:t>
      </w:r>
      <w:r w:rsidRPr="009B381A">
        <w:t>third</w:t>
      </w:r>
      <w:r w:rsidR="00FA45E7" w:rsidRPr="009B381A">
        <w:t xml:space="preserve"> </w:t>
      </w:r>
      <w:r w:rsidRPr="009B381A">
        <w:t>axiom</w:t>
      </w:r>
    </w:p>
    <w:p w14:paraId="472AE3A9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point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must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introduce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axiom,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slightly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complicated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others.</w:t>
      </w:r>
      <w:r w:rsidR="00FA45E7" w:rsidRPr="009B381A">
        <w:rPr>
          <w:rFonts w:ascii="Calibri" w:hAnsi="Calibri"/>
          <w:color w:val="000000"/>
        </w:rPr>
        <w:t xml:space="preserve"> </w:t>
      </w:r>
      <w:r w:rsidR="00BF439C" w:rsidRPr="009B381A">
        <w:rPr>
          <w:rFonts w:ascii="Calibri" w:hAnsi="Calibri"/>
          <w:color w:val="000000"/>
        </w:rPr>
        <w:t xml:space="preserve">And to do that, let's go over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terminology</w:t>
      </w:r>
      <w:r w:rsidR="00FA45E7" w:rsidRPr="009B381A">
        <w:rPr>
          <w:rFonts w:ascii="Calibri" w:hAnsi="Calibri"/>
          <w:color w:val="000000"/>
        </w:rPr>
        <w:t xml:space="preserve"> </w:t>
      </w:r>
      <w:r w:rsidR="00BF439C" w:rsidRPr="009B381A">
        <w:rPr>
          <w:rFonts w:ascii="Calibri" w:hAnsi="Calibri"/>
          <w:color w:val="000000"/>
        </w:rPr>
        <w:t xml:space="preserve">we </w:t>
      </w:r>
      <w:r w:rsidRPr="009B381A">
        <w:rPr>
          <w:rFonts w:ascii="Calibri" w:hAnsi="Calibri"/>
          <w:color w:val="000000"/>
        </w:rPr>
        <w:t>already</w:t>
      </w:r>
      <w:r w:rsidR="00FA45E7" w:rsidRPr="009B381A">
        <w:rPr>
          <w:rFonts w:ascii="Calibri" w:hAnsi="Calibri"/>
          <w:color w:val="000000"/>
        </w:rPr>
        <w:t xml:space="preserve"> </w:t>
      </w:r>
      <w:r w:rsidR="00BF439C" w:rsidRPr="009B381A">
        <w:rPr>
          <w:rFonts w:ascii="Calibri" w:hAnsi="Calibri"/>
          <w:color w:val="000000"/>
        </w:rPr>
        <w:t xml:space="preserve">met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BF439C" w:rsidRPr="009B381A">
        <w:rPr>
          <w:rFonts w:ascii="Calibri" w:hAnsi="Calibri"/>
          <w:color w:val="000000"/>
        </w:rPr>
        <w:t>introduce some more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[7]</w:t>
      </w:r>
    </w:p>
    <w:p w14:paraId="536CA116" w14:textId="77777777" w:rsidR="00F44D8B" w:rsidRPr="009B381A" w:rsidRDefault="00F44D8B" w:rsidP="00F44D8B">
      <w:pPr>
        <w:numPr>
          <w:ilvl w:val="0"/>
          <w:numId w:val="3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random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process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natural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phenomenon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experiment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observe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series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outputs)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predict</w:t>
      </w:r>
    </w:p>
    <w:p w14:paraId="096CA8E7" w14:textId="652617F2" w:rsidR="00F44D8B" w:rsidRPr="009B381A" w:rsidRDefault="00F44D8B" w:rsidP="00F44D8B">
      <w:pPr>
        <w:numPr>
          <w:ilvl w:val="0"/>
          <w:numId w:val="3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event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specific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result or </w:t>
      </w:r>
      <w:r w:rsidRPr="009B381A">
        <w:rPr>
          <w:rFonts w:ascii="Calibri" w:hAnsi="Calibri"/>
          <w:color w:val="000000"/>
        </w:rPr>
        <w:t>set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random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process</w:t>
      </w:r>
    </w:p>
    <w:p w14:paraId="28986C94" w14:textId="77777777" w:rsidR="00F44D8B" w:rsidRPr="009B381A" w:rsidRDefault="00F44D8B" w:rsidP="00F44D8B">
      <w:pPr>
        <w:numPr>
          <w:ilvl w:val="0"/>
          <w:numId w:val="3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simple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event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contains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</w:t>
      </w:r>
    </w:p>
    <w:p w14:paraId="7A8A2841" w14:textId="77777777" w:rsidR="00F44D8B" w:rsidRPr="009B381A" w:rsidRDefault="00F44D8B" w:rsidP="00F44D8B">
      <w:pPr>
        <w:numPr>
          <w:ilvl w:val="0"/>
          <w:numId w:val="3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compound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event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contains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sequence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throws</w:t>
      </w:r>
    </w:p>
    <w:p w14:paraId="21373230" w14:textId="77777777" w:rsidR="00F44D8B" w:rsidRPr="009B381A" w:rsidRDefault="00F44D8B" w:rsidP="00F44D8B">
      <w:pPr>
        <w:numPr>
          <w:ilvl w:val="0"/>
          <w:numId w:val="3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space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sample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sampl</w:t>
      </w:r>
      <w:r w:rsidR="00BF439C" w:rsidRPr="009B381A">
        <w:rPr>
          <w:rFonts w:ascii="Calibri" w:hAnsi="Calibri"/>
          <w:i/>
          <w:iCs/>
          <w:color w:val="000000"/>
        </w:rPr>
        <w:t>ing space</w:t>
      </w:r>
      <w:r w:rsidRPr="009B381A">
        <w:rPr>
          <w:rFonts w:ascii="Calibri" w:hAnsi="Calibri"/>
          <w:color w:val="000000"/>
        </w:rPr>
        <w:t>):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random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process</w:t>
      </w:r>
    </w:p>
    <w:p w14:paraId="5D8D168E" w14:textId="77777777" w:rsidR="00F44D8B" w:rsidRPr="009B381A" w:rsidRDefault="00F44D8B" w:rsidP="00F44D8B">
      <w:pPr>
        <w:numPr>
          <w:ilvl w:val="0"/>
          <w:numId w:val="3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incompatible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events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simultaneously;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simple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4.</w:t>
      </w:r>
    </w:p>
    <w:p w14:paraId="08A72B7E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 </w:t>
      </w:r>
      <w:r w:rsidRPr="009B381A">
        <w:rPr>
          <w:rFonts w:ascii="Calibri" w:hAnsi="Calibri"/>
          <w:i/>
          <w:iCs/>
          <w:color w:val="000000"/>
        </w:rPr>
        <w:t>third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axiom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axiom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union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:</w:t>
      </w:r>
    </w:p>
    <w:p w14:paraId="103C3574" w14:textId="77777777" w:rsidR="00F44D8B" w:rsidRPr="009B381A" w:rsidRDefault="00BF439C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incompatible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union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events</w:t>
      </w:r>
      <w:r w:rsidR="0063319F" w:rsidRPr="009B381A">
        <w:rPr>
          <w:rFonts w:ascii="Calibri" w:hAnsi="Calibri"/>
          <w:color w:val="000000"/>
        </w:rPr>
        <w:t xml:space="preserve"> (i.e., that either A or B occurs)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equal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sum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</w:t>
      </w:r>
      <w:r w:rsidR="00005F10" w:rsidRPr="009B381A">
        <w:rPr>
          <w:rFonts w:ascii="Calibri" w:hAnsi="Calibri"/>
          <w:color w:val="000000"/>
        </w:rPr>
        <w:t>ies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individual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events.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symbols:</w:t>
      </w:r>
    </w:p>
    <w:p w14:paraId="70DB4ADA" w14:textId="77777777" w:rsidR="00F44D8B" w:rsidRPr="009B381A" w:rsidRDefault="00F44D8B" w:rsidP="00F44D8B">
      <w:pPr>
        <w:bidi w:val="0"/>
        <w:spacing w:before="60" w:after="60" w:line="238" w:lineRule="atLeast"/>
        <w:ind w:left="144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mbria Math" w:hAnsi="Cambria Math"/>
          <w:color w:val="000000"/>
          <w:sz w:val="20"/>
          <w:szCs w:val="20"/>
        </w:rPr>
        <w:t>⋃</w:t>
      </w:r>
      <w:r w:rsidR="00FA45E7" w:rsidRPr="009B381A">
        <w:rPr>
          <w:rFonts w:ascii="Cambria Math" w:hAnsi="Cambria Math"/>
          <w:color w:val="000000"/>
          <w:sz w:val="20"/>
          <w:szCs w:val="2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+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P(B)</w:t>
      </w:r>
    </w:p>
    <w:p w14:paraId="27D37160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mbria Math" w:hAnsi="Cambria Math"/>
          <w:color w:val="000000"/>
          <w:sz w:val="20"/>
          <w:szCs w:val="20"/>
        </w:rPr>
        <w:t>⋃</w:t>
      </w:r>
      <w:r w:rsidR="00FA45E7" w:rsidRPr="009B381A">
        <w:rPr>
          <w:rFonts w:ascii="Cambria Math" w:hAnsi="Cambria Math"/>
          <w:color w:val="000000"/>
          <w:sz w:val="20"/>
          <w:szCs w:val="20"/>
        </w:rPr>
        <w:t xml:space="preserve"> </w:t>
      </w:r>
      <w:r w:rsidRPr="009B381A">
        <w:rPr>
          <w:rFonts w:ascii="Calibri" w:hAnsi="Calibri"/>
          <w:color w:val="000000"/>
        </w:rPr>
        <w:t>B"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BF439C" w:rsidRPr="009B381A">
        <w:rPr>
          <w:rFonts w:ascii="Calibri" w:hAnsi="Calibri"/>
          <w:color w:val="000000"/>
        </w:rPr>
        <w:t>”</w:t>
      </w:r>
    </w:p>
    <w:p w14:paraId="75B1442B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Example: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roll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once,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"exiting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4"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"exiting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"exiting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4".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seems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obvious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different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correspond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incompatible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experiment,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extraction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deck,</w:t>
      </w:r>
      <w:r w:rsidR="00FA45E7" w:rsidRPr="009B381A">
        <w:rPr>
          <w:rFonts w:ascii="Calibri" w:hAnsi="Calibri"/>
          <w:color w:val="000000"/>
        </w:rPr>
        <w:t xml:space="preserve"> </w:t>
      </w:r>
      <w:r w:rsidR="00BF439C" w:rsidRPr="009B381A">
        <w:rPr>
          <w:rFonts w:ascii="Calibri" w:hAnsi="Calibri"/>
          <w:color w:val="000000"/>
        </w:rPr>
        <w:t>provide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</w:t>
      </w:r>
      <w:r w:rsidR="00005F10" w:rsidRPr="009B381A">
        <w:rPr>
          <w:rFonts w:ascii="Calibri" w:hAnsi="Calibri"/>
          <w:color w:val="000000"/>
        </w:rPr>
        <w:t>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significant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identify,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among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following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pairs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includes</w:t>
      </w:r>
      <w:r w:rsidR="00FA45E7" w:rsidRPr="009B381A">
        <w:rPr>
          <w:rFonts w:ascii="Calibri" w:hAnsi="Calibri"/>
          <w:color w:val="000000"/>
        </w:rPr>
        <w:t xml:space="preserve"> </w:t>
      </w:r>
      <w:r w:rsidR="00BF439C" w:rsidRPr="009B381A">
        <w:rPr>
          <w:rFonts w:ascii="Calibri" w:hAnsi="Calibri"/>
          <w:color w:val="000000"/>
        </w:rPr>
        <w:t xml:space="preserve">incompatible </w:t>
      </w:r>
      <w:r w:rsidRPr="009B381A">
        <w:rPr>
          <w:rFonts w:ascii="Calibri" w:hAnsi="Calibri"/>
          <w:color w:val="000000"/>
        </w:rPr>
        <w:t>events: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[8</w:t>
      </w:r>
      <w:r w:rsidR="00AE1803" w:rsidRPr="009B381A">
        <w:rPr>
          <w:rFonts w:ascii="Calibri" w:hAnsi="Calibri"/>
          <w:color w:val="000000"/>
        </w:rPr>
        <w:t>]</w:t>
      </w:r>
      <w:r w:rsidR="00FA45E7" w:rsidRPr="009B381A">
        <w:rPr>
          <w:rFonts w:ascii="Calibri" w:hAnsi="Calibri"/>
          <w:color w:val="000000"/>
        </w:rPr>
        <w:t xml:space="preserve"> </w:t>
      </w:r>
    </w:p>
    <w:p w14:paraId="2C910CB9" w14:textId="6F0F6FE2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extracting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deck: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E1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AE1803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sword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out",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cup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out"</w:t>
      </w:r>
    </w:p>
    <w:p w14:paraId="53A1ECA6" w14:textId="3E443461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playing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roulette: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E1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30",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"red</w:t>
      </w:r>
      <w:r w:rsidR="00AE1803" w:rsidRPr="009B381A">
        <w:rPr>
          <w:rFonts w:ascii="Calibri" w:hAnsi="Calibri"/>
          <w:color w:val="000000"/>
        </w:rPr>
        <w:t xml:space="preserve"> comes out</w:t>
      </w:r>
      <w:r w:rsidRPr="009B381A">
        <w:rPr>
          <w:rFonts w:ascii="Calibri" w:hAnsi="Calibri"/>
          <w:color w:val="000000"/>
        </w:rPr>
        <w:t>"</w:t>
      </w:r>
    </w:p>
    <w:p w14:paraId="0600752C" w14:textId="599A353E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c)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extracting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deck: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E1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figure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out",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="00AE1803" w:rsidRPr="009B381A">
        <w:rPr>
          <w:rFonts w:ascii="Calibri" w:hAnsi="Calibri"/>
          <w:color w:val="000000"/>
        </w:rPr>
        <w:t>coin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out".</w:t>
      </w:r>
    </w:p>
    <w:p w14:paraId="5A9BDCCB" w14:textId="77777777" w:rsidR="00F44D8B" w:rsidRPr="009B381A" w:rsidRDefault="00AE1803" w:rsidP="00FF54D9">
      <w:pPr>
        <w:pStyle w:val="Titolo1"/>
        <w:rPr>
          <w:rFonts w:ascii="Times New Roman" w:hAnsi="Times New Roman"/>
          <w:color w:val="000000"/>
        </w:rPr>
      </w:pPr>
      <w:r w:rsidRPr="009B381A">
        <w:t>Reasoning with conditional probability</w:t>
      </w:r>
    </w:p>
    <w:p w14:paraId="28724059" w14:textId="76731B63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Independent</w:t>
      </w:r>
      <w:r w:rsidR="00FA45E7" w:rsidRPr="009B381A">
        <w:t xml:space="preserve"> </w:t>
      </w:r>
      <w:r w:rsidRPr="009B381A">
        <w:t>events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="002157B5">
        <w:t>compound</w:t>
      </w:r>
      <w:r w:rsidR="00FA45E7" w:rsidRPr="009B381A">
        <w:t xml:space="preserve"> </w:t>
      </w:r>
      <w:r w:rsidRPr="009B381A">
        <w:t>probability</w:t>
      </w:r>
    </w:p>
    <w:p w14:paraId="421B5FB0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Consider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005F10" w:rsidRPr="009B381A">
        <w:rPr>
          <w:rFonts w:ascii="Calibri" w:hAnsi="Calibri"/>
          <w:color w:val="000000"/>
        </w:rPr>
        <w:t xml:space="preserve"> sequence 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example:</w:t>
      </w:r>
    </w:p>
    <w:p w14:paraId="2F32B61C" w14:textId="7CE5AD99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throwing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times: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</w:t>
      </w:r>
      <w:r w:rsidR="00165411" w:rsidRPr="009B381A">
        <w:rPr>
          <w:rFonts w:ascii="Calibri" w:hAnsi="Calibri"/>
          <w:color w:val="000000"/>
        </w:rPr>
        <w:t xml:space="preserve">head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throw",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</w:t>
      </w:r>
      <w:r w:rsidR="00165411" w:rsidRPr="009B381A">
        <w:rPr>
          <w:rFonts w:ascii="Calibri" w:hAnsi="Calibri"/>
          <w:color w:val="000000"/>
        </w:rPr>
        <w:t xml:space="preserve">tail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="00165411" w:rsidRPr="009B381A">
        <w:rPr>
          <w:rFonts w:ascii="Calibri" w:hAnsi="Calibri"/>
          <w:color w:val="000000"/>
        </w:rPr>
        <w:t xml:space="preserve">at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throw"</w:t>
      </w:r>
    </w:p>
    <w:p w14:paraId="47811B7A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already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independent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influence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second</w:t>
      </w:r>
      <w:r w:rsidR="00FA45E7" w:rsidRPr="009B381A">
        <w:rPr>
          <w:rFonts w:ascii="Calibri" w:hAnsi="Calibri"/>
          <w:color w:val="000000"/>
        </w:rPr>
        <w:t xml:space="preserve"> </w:t>
      </w:r>
      <w:r w:rsidR="00165411" w:rsidRPr="009B381A">
        <w:rPr>
          <w:rFonts w:ascii="Calibri" w:hAnsi="Calibri"/>
          <w:color w:val="000000"/>
        </w:rPr>
        <w:t>one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believing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opposite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fallacy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gambler</w:t>
      </w:r>
      <w:r w:rsidRPr="009B381A">
        <w:rPr>
          <w:rFonts w:ascii="Calibri" w:hAnsi="Calibri"/>
          <w:color w:val="000000"/>
        </w:rPr>
        <w:t>.</w:t>
      </w:r>
    </w:p>
    <w:p w14:paraId="3F07DFDA" w14:textId="77777777" w:rsidR="00F44D8B" w:rsidRPr="009B381A" w:rsidRDefault="00165411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</w:t>
      </w:r>
      <w:r w:rsidR="00F44D8B" w:rsidRPr="009B381A">
        <w:rPr>
          <w:rFonts w:ascii="Calibri" w:hAnsi="Calibri"/>
          <w:color w:val="000000"/>
        </w:rPr>
        <w:t>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compound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theorem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states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</w:t>
      </w:r>
    </w:p>
    <w:p w14:paraId="69299E52" w14:textId="341DBE39" w:rsidR="00F44D8B" w:rsidRPr="009B381A" w:rsidRDefault="00F44D8B" w:rsidP="002157B5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independent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events,</w:t>
      </w:r>
      <w:r w:rsidR="00FA45E7" w:rsidRPr="009B381A">
        <w:rPr>
          <w:rFonts w:ascii="Calibri" w:hAnsi="Calibri"/>
          <w:color w:val="000000"/>
        </w:rPr>
        <w:t xml:space="preserve"> </w:t>
      </w:r>
      <w:r w:rsidR="00165411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compound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equal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product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165411" w:rsidRPr="009B381A">
        <w:rPr>
          <w:rFonts w:ascii="Calibri" w:hAnsi="Calibri"/>
          <w:color w:val="000000"/>
        </w:rPr>
        <w:t xml:space="preserve"> 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</w:t>
      </w:r>
      <w:r w:rsidR="00165411" w:rsidRPr="009B381A">
        <w:rPr>
          <w:rFonts w:ascii="Calibri" w:hAnsi="Calibri"/>
          <w:color w:val="000000"/>
        </w:rPr>
        <w:t>ities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symbols: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Times New Roman" w:hAnsi="Times New Roman"/>
          <w:color w:val="000000"/>
        </w:rPr>
        <w:br/>
      </w: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mbria Math" w:hAnsi="Cambria Math"/>
          <w:color w:val="000000"/>
          <w:sz w:val="20"/>
          <w:szCs w:val="20"/>
        </w:rPr>
        <w:t>⋂</w:t>
      </w:r>
      <w:r w:rsidR="00FA45E7" w:rsidRPr="009B381A">
        <w:rPr>
          <w:rFonts w:ascii="Cambria Math" w:hAnsi="Cambria Math"/>
          <w:color w:val="000000"/>
          <w:sz w:val="20"/>
          <w:szCs w:val="2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*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P(B)</w:t>
      </w:r>
    </w:p>
    <w:p w14:paraId="7CAB9A8F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mbria Math" w:hAnsi="Cambria Math"/>
          <w:color w:val="000000"/>
          <w:sz w:val="20"/>
          <w:szCs w:val="20"/>
        </w:rPr>
        <w:t>⋂</w:t>
      </w:r>
      <w:r w:rsidR="00FA45E7" w:rsidRPr="009B381A">
        <w:rPr>
          <w:rFonts w:ascii="Cambria Math" w:hAnsi="Cambria Math"/>
          <w:color w:val="000000"/>
          <w:sz w:val="20"/>
          <w:szCs w:val="20"/>
        </w:rPr>
        <w:t xml:space="preserve"> </w:t>
      </w:r>
      <w:r w:rsidRPr="009B381A">
        <w:rPr>
          <w:rFonts w:ascii="Calibri" w:hAnsi="Calibri"/>
          <w:color w:val="000000"/>
        </w:rPr>
        <w:t>B"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</w:t>
      </w:r>
      <w:proofErr w:type="spellStart"/>
      <w:r w:rsidRPr="009B381A">
        <w:rPr>
          <w:rFonts w:ascii="Calibri" w:hAnsi="Calibri"/>
          <w:color w:val="000000"/>
        </w:rPr>
        <w:t>A</w:t>
      </w:r>
      <w:proofErr w:type="spellEnd"/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intersection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165411" w:rsidRPr="009B381A">
        <w:rPr>
          <w:rFonts w:ascii="Calibri" w:hAnsi="Calibri"/>
          <w:color w:val="000000"/>
        </w:rPr>
        <w:t>”</w:t>
      </w:r>
    </w:p>
    <w:p w14:paraId="5E5559EE" w14:textId="41EEDA30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Using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compute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</w:t>
      </w:r>
      <w:r w:rsidR="002157B5">
        <w:rPr>
          <w:rFonts w:ascii="Calibri" w:hAnsi="Calibri"/>
          <w:color w:val="000000"/>
        </w:rPr>
        <w:t>und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example:</w:t>
      </w:r>
    </w:p>
    <w:p w14:paraId="0B67F494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mbria Math" w:hAnsi="Cambria Math"/>
          <w:color w:val="000000"/>
          <w:sz w:val="20"/>
          <w:szCs w:val="20"/>
        </w:rPr>
        <w:t>⋂</w:t>
      </w:r>
      <w:r w:rsidR="00FA45E7" w:rsidRPr="009B381A">
        <w:rPr>
          <w:rFonts w:ascii="Cambria Math" w:hAnsi="Cambria Math"/>
          <w:color w:val="000000"/>
          <w:sz w:val="20"/>
          <w:szCs w:val="2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*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1/2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*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1/2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1/4</w:t>
      </w:r>
    </w:p>
    <w:p w14:paraId="2E1E8192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165411" w:rsidRPr="009B381A">
        <w:rPr>
          <w:rFonts w:ascii="Calibri" w:hAnsi="Calibri"/>
          <w:color w:val="000000"/>
        </w:rPr>
        <w:t xml:space="preserve">an </w:t>
      </w:r>
      <w:r w:rsidRPr="009B381A">
        <w:rPr>
          <w:rFonts w:ascii="Calibri" w:hAnsi="Calibri"/>
          <w:color w:val="000000"/>
        </w:rPr>
        <w:t>ideal,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symmetrical</w:t>
      </w:r>
      <w:r w:rsidR="00FA45E7" w:rsidRPr="009B381A">
        <w:rPr>
          <w:rFonts w:ascii="Calibri" w:hAnsi="Calibri"/>
          <w:color w:val="000000"/>
        </w:rPr>
        <w:t xml:space="preserve"> </w:t>
      </w:r>
      <w:r w:rsidR="00165411" w:rsidRPr="009B381A">
        <w:rPr>
          <w:rFonts w:ascii="Calibri" w:hAnsi="Calibri"/>
          <w:color w:val="000000"/>
        </w:rPr>
        <w:t>coin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1/2.</w:t>
      </w:r>
    </w:p>
    <w:p w14:paraId="635D9388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Dependent</w:t>
      </w:r>
      <w:r w:rsidR="00FA45E7" w:rsidRPr="009B381A">
        <w:t xml:space="preserve"> </w:t>
      </w:r>
      <w:r w:rsidRPr="009B381A">
        <w:t>events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Pr="009B381A">
        <w:t>conditional</w:t>
      </w:r>
      <w:r w:rsidR="00FA45E7" w:rsidRPr="009B381A">
        <w:t xml:space="preserve"> </w:t>
      </w:r>
      <w:r w:rsidRPr="009B381A">
        <w:t>probability</w:t>
      </w:r>
    </w:p>
    <w:p w14:paraId="17F1ABEA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Sometimes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happens</w:t>
      </w:r>
      <w:r w:rsidR="00FA45E7" w:rsidRPr="009B381A">
        <w:rPr>
          <w:rFonts w:ascii="Calibri" w:hAnsi="Calibri"/>
          <w:color w:val="000000"/>
        </w:rPr>
        <w:t xml:space="preserve"> </w:t>
      </w:r>
      <w:r w:rsidR="00E21E6D" w:rsidRPr="009B381A">
        <w:rPr>
          <w:rFonts w:ascii="Calibri" w:hAnsi="Calibri"/>
          <w:color w:val="000000"/>
        </w:rPr>
        <w:t>that 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E21E6D" w:rsidRPr="009B381A">
        <w:rPr>
          <w:rFonts w:ascii="Calibri" w:hAnsi="Calibri"/>
          <w:color w:val="000000"/>
        </w:rPr>
        <w:t xml:space="preserve">of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occurrence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E21E6D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connected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logical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reasons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temporal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succession,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already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occur.</w:t>
      </w:r>
    </w:p>
    <w:p w14:paraId="2D5CEBE1" w14:textId="14B967E9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indicate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conditional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07297C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 w:rsidRPr="0007297C">
        <w:rPr>
          <w:rFonts w:ascii="Calibri" w:hAnsi="Calibri"/>
          <w:i/>
          <w:iCs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certain.</w:t>
      </w:r>
    </w:p>
    <w:p w14:paraId="60D1CF3C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three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basic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axioms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calculations,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conditional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theorem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derived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expressed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following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formula</w:t>
      </w:r>
    </w:p>
    <w:p w14:paraId="6C0808FC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mbria Math" w:hAnsi="Cambria Math"/>
          <w:color w:val="000000"/>
          <w:sz w:val="20"/>
          <w:szCs w:val="20"/>
        </w:rPr>
        <w:t>⋂</w:t>
      </w:r>
      <w:r w:rsidR="00FA45E7" w:rsidRPr="009B381A">
        <w:rPr>
          <w:rFonts w:ascii="Cambria Math" w:hAnsi="Cambria Math"/>
          <w:color w:val="000000"/>
          <w:sz w:val="20"/>
          <w:szCs w:val="2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/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</w:t>
      </w:r>
      <w:r w:rsidR="00E21E6D" w:rsidRPr="009B381A">
        <w:rPr>
          <w:rFonts w:ascii="Calibri" w:hAnsi="Calibri"/>
          <w:color w:val="000000"/>
        </w:rPr>
        <w:t>(</w:t>
      </w:r>
      <w:r w:rsidRPr="009B381A">
        <w:rPr>
          <w:rFonts w:ascii="Calibri" w:hAnsi="Calibri"/>
          <w:color w:val="000000"/>
        </w:rPr>
        <w:t>B)</w:t>
      </w:r>
    </w:p>
    <w:p w14:paraId="0B4DA3BC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</w:p>
    <w:p w14:paraId="3C8F2443" w14:textId="78A248A4" w:rsidR="00F44D8B" w:rsidRPr="009B381A" w:rsidRDefault="00E21E6D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</w:t>
      </w:r>
      <w:r w:rsidRPr="009B381A">
        <w:rPr>
          <w:rFonts w:ascii="Calibri" w:hAnsi="Calibri"/>
          <w:color w:val="000000"/>
        </w:rPr>
        <w:t>, which is possible,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equal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ratio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compound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 xml:space="preserve">the </w:t>
      </w:r>
      <w:r w:rsidR="00F44D8B"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absolute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B.</w:t>
      </w:r>
    </w:p>
    <w:p w14:paraId="5A6EE452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useful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="005327AB" w:rsidRPr="009B381A">
        <w:rPr>
          <w:rFonts w:ascii="Calibri" w:hAnsi="Calibri"/>
          <w:color w:val="000000"/>
        </w:rPr>
        <w:t>that depend on each other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independent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realize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coincides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absolute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Conversely,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equalities</w:t>
      </w:r>
    </w:p>
    <w:p w14:paraId="6B3A10A7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(A)</w:t>
      </w:r>
      <w:r w:rsidR="005327AB" w:rsidRPr="009B381A">
        <w:rPr>
          <w:rFonts w:ascii="Calibri" w:hAnsi="Calibri"/>
          <w:color w:val="000000"/>
        </w:rPr>
        <w:t xml:space="preserve">  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5327AB" w:rsidRPr="009B381A">
        <w:rPr>
          <w:rFonts w:ascii="Calibri" w:hAnsi="Calibri"/>
          <w:color w:val="000000"/>
        </w:rPr>
        <w:t xml:space="preserve"> </w:t>
      </w:r>
      <w:r w:rsidR="00FA45E7" w:rsidRPr="009B381A">
        <w:rPr>
          <w:rFonts w:ascii="Calibri" w:hAnsi="Calibri"/>
          <w:color w:val="000000"/>
        </w:rPr>
        <w:t xml:space="preserve">  </w:t>
      </w:r>
      <w:r w:rsidRPr="009B381A">
        <w:rPr>
          <w:rFonts w:ascii="Calibri" w:hAnsi="Calibri"/>
          <w:color w:val="000000"/>
        </w:rPr>
        <w:t>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P(B)</w:t>
      </w:r>
    </w:p>
    <w:p w14:paraId="2D9DC1F7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jointly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constitute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reciprocal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2157B5">
        <w:rPr>
          <w:rFonts w:ascii="Calibri" w:hAnsi="Calibri"/>
          <w:i/>
          <w:iCs/>
          <w:color w:val="000000"/>
        </w:rPr>
        <w:t>independence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B.</w:t>
      </w:r>
    </w:p>
    <w:p w14:paraId="1826FEC5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pairs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:</w:t>
      </w:r>
    </w:p>
    <w:p w14:paraId="2B087D78" w14:textId="4501A1B6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throwing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</w:t>
      </w:r>
      <w:r w:rsidR="002157B5">
        <w:rPr>
          <w:rFonts w:ascii="Calibri" w:hAnsi="Calibri"/>
          <w:color w:val="000000"/>
        </w:rPr>
        <w:t>c</w:t>
      </w:r>
      <w:r w:rsidRPr="009B381A">
        <w:rPr>
          <w:rFonts w:ascii="Calibri" w:hAnsi="Calibri"/>
          <w:color w:val="000000"/>
        </w:rPr>
        <w:t>e:</w:t>
      </w:r>
      <w:r w:rsidR="002157B5">
        <w:rPr>
          <w:rFonts w:ascii="Calibri" w:hAnsi="Calibri"/>
          <w:color w:val="000000"/>
        </w:rPr>
        <w:t xml:space="preserve"> 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5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5327AB" w:rsidRPr="009B381A">
        <w:rPr>
          <w:rFonts w:ascii="Calibri" w:hAnsi="Calibri"/>
          <w:color w:val="000000"/>
        </w:rPr>
        <w:t>”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odd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</w:t>
      </w:r>
    </w:p>
    <w:p w14:paraId="7FC23D61" w14:textId="6AA59C81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throwing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</w:t>
      </w:r>
      <w:r w:rsidR="002157B5">
        <w:rPr>
          <w:rFonts w:ascii="Calibri" w:hAnsi="Calibri"/>
          <w:color w:val="000000"/>
        </w:rPr>
        <w:t>c</w:t>
      </w:r>
      <w:r w:rsidRPr="009B381A">
        <w:rPr>
          <w:rFonts w:ascii="Calibri" w:hAnsi="Calibri"/>
          <w:color w:val="000000"/>
        </w:rPr>
        <w:t>e: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5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5327AB" w:rsidRPr="009B381A">
        <w:rPr>
          <w:rFonts w:ascii="Calibri" w:hAnsi="Calibri"/>
          <w:color w:val="000000"/>
        </w:rPr>
        <w:t>”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-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out"</w:t>
      </w:r>
    </w:p>
    <w:p w14:paraId="59B9BBCE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since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5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5327AB"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three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odd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</w:p>
    <w:p w14:paraId="4566BA8F" w14:textId="0D9F3B73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1/3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third;</w:t>
      </w:r>
    </w:p>
    <w:p w14:paraId="110FC8EF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among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5327AB" w:rsidRPr="009B381A">
        <w:rPr>
          <w:rFonts w:ascii="Calibri" w:hAnsi="Calibri"/>
          <w:color w:val="000000"/>
        </w:rPr>
        <w:t xml:space="preserve"> even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5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appear,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</w:p>
    <w:p w14:paraId="259C2928" w14:textId="397EFE1C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zero</w:t>
      </w:r>
    </w:p>
    <w:p w14:paraId="72E39D13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while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both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absolute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1/6;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therefore</w:t>
      </w:r>
      <w:r w:rsidR="00803221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both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couple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dependent</w:t>
      </w:r>
      <w:r w:rsidRPr="009B381A">
        <w:rPr>
          <w:rFonts w:ascii="Calibri" w:hAnsi="Calibri"/>
          <w:color w:val="000000"/>
        </w:rPr>
        <w:t>.</w:t>
      </w:r>
    </w:p>
    <w:p w14:paraId="210DCEED" w14:textId="77777777" w:rsidR="00F44D8B" w:rsidRPr="009B381A" w:rsidRDefault="00F97AD0" w:rsidP="00FF54D9">
      <w:pPr>
        <w:pStyle w:val="Titolo1"/>
        <w:rPr>
          <w:rFonts w:ascii="Times New Roman" w:hAnsi="Times New Roman"/>
          <w:color w:val="000000"/>
        </w:rPr>
      </w:pPr>
      <w:r w:rsidRPr="009B381A">
        <w:t>S</w:t>
      </w:r>
      <w:r w:rsidR="00F44D8B" w:rsidRPr="009B381A">
        <w:t>tatistics</w:t>
      </w:r>
    </w:p>
    <w:p w14:paraId="29C818AA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seen</w:t>
      </w:r>
      <w:r w:rsidR="00FA45E7" w:rsidRPr="009B381A">
        <w:rPr>
          <w:rFonts w:ascii="Calibri" w:hAnsi="Calibri"/>
          <w:color w:val="000000"/>
        </w:rPr>
        <w:t xml:space="preserve"> </w:t>
      </w:r>
      <w:r w:rsidR="009369AA" w:rsidRPr="009B381A">
        <w:rPr>
          <w:rFonts w:ascii="Calibri" w:hAnsi="Calibri"/>
          <w:color w:val="000000"/>
        </w:rPr>
        <w:t>in the previous unit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formalization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social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sciences,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psychology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economics,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problematic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005F10" w:rsidRPr="009B381A">
        <w:rPr>
          <w:rFonts w:ascii="Calibri" w:hAnsi="Calibri"/>
          <w:color w:val="000000"/>
        </w:rPr>
        <w:t xml:space="preserve"> that 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so-called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"hard"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sciences,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chemistry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physics;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however,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"soft"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disciplines,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mathematics</w:t>
      </w:r>
      <w:r w:rsidR="00FA45E7" w:rsidRPr="009B381A">
        <w:rPr>
          <w:rFonts w:ascii="Calibri" w:hAnsi="Calibri"/>
          <w:color w:val="000000"/>
        </w:rPr>
        <w:t xml:space="preserve"> </w:t>
      </w:r>
      <w:r w:rsidR="009369AA" w:rsidRPr="009B381A">
        <w:rPr>
          <w:rFonts w:ascii="Calibri" w:hAnsi="Calibri"/>
          <w:color w:val="000000"/>
        </w:rPr>
        <w:t>is not given up</w:t>
      </w:r>
      <w:r w:rsidRPr="009B381A">
        <w:rPr>
          <w:rFonts w:ascii="Calibri" w:hAnsi="Calibri"/>
          <w:color w:val="000000"/>
        </w:rPr>
        <w:t>.</w:t>
      </w:r>
    </w:p>
    <w:p w14:paraId="7C66FEEE" w14:textId="6D94E8E3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aspects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models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social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sciences,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branch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mathematics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developed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statistics</w:t>
      </w:r>
      <w:r w:rsidR="009369AA"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="009369AA"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difficult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clearly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distinguish</w:t>
      </w:r>
      <w:r w:rsidR="00FA45E7" w:rsidRPr="009B381A">
        <w:rPr>
          <w:rFonts w:ascii="Calibri" w:hAnsi="Calibri"/>
          <w:color w:val="000000"/>
        </w:rPr>
        <w:t xml:space="preserve"> </w:t>
      </w:r>
      <w:r w:rsidR="009369AA" w:rsidRPr="009B381A">
        <w:rPr>
          <w:rFonts w:ascii="Calibri" w:hAnsi="Calibri"/>
          <w:color w:val="000000"/>
        </w:rPr>
        <w:t xml:space="preserve">it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4A6415">
        <w:rPr>
          <w:rFonts w:ascii="Calibri" w:hAnsi="Calibri"/>
          <w:color w:val="000000"/>
        </w:rPr>
        <w:t>theory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reduction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uncertainty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central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objectives.</w:t>
      </w:r>
    </w:p>
    <w:p w14:paraId="164EF41D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Statistics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005F10" w:rsidRPr="009B381A">
        <w:rPr>
          <w:rFonts w:ascii="Calibri" w:hAnsi="Calibri"/>
          <w:color w:val="000000"/>
        </w:rPr>
        <w:t xml:space="preserve">a </w:t>
      </w:r>
      <w:r w:rsidR="009369AA" w:rsidRPr="009B381A">
        <w:rPr>
          <w:rFonts w:ascii="Calibri" w:hAnsi="Calibri"/>
          <w:color w:val="000000"/>
        </w:rPr>
        <w:t>fairly broad and varied branch of mathematics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developed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primarily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410115" w:rsidRPr="009B381A">
        <w:rPr>
          <w:rFonts w:ascii="Calibri" w:hAnsi="Calibri"/>
          <w:color w:val="000000"/>
        </w:rPr>
        <w:t>support</w:t>
      </w:r>
      <w:r w:rsidR="009369AA" w:rsidRPr="009B381A">
        <w:rPr>
          <w:rFonts w:ascii="Calibri" w:hAnsi="Calibri"/>
          <w:color w:val="000000"/>
        </w:rPr>
        <w:t xml:space="preserve"> data interpretation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410115" w:rsidRPr="009B381A">
        <w:rPr>
          <w:rFonts w:ascii="Calibri" w:hAnsi="Calibri"/>
          <w:color w:val="000000"/>
        </w:rPr>
        <w:t>search 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regularity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trends</w:t>
      </w:r>
      <w:r w:rsidR="00410115" w:rsidRPr="009B381A">
        <w:rPr>
          <w:rFonts w:ascii="Calibri" w:hAnsi="Calibri"/>
          <w:color w:val="000000"/>
        </w:rPr>
        <w:t xml:space="preserve"> in the data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410115" w:rsidRPr="009B381A">
        <w:rPr>
          <w:rFonts w:ascii="Calibri" w:hAnsi="Calibri"/>
          <w:color w:val="000000"/>
        </w:rPr>
        <w:t>and formulation of forecasts in disparate fields of application, such as, for example</w:t>
      </w:r>
    </w:p>
    <w:p w14:paraId="6DF7B58E" w14:textId="77777777" w:rsidR="00F44D8B" w:rsidRPr="009B381A" w:rsidRDefault="00F44D8B" w:rsidP="00F44D8B">
      <w:pPr>
        <w:numPr>
          <w:ilvl w:val="0"/>
          <w:numId w:val="4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genetics,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demography</w:t>
      </w:r>
    </w:p>
    <w:p w14:paraId="52FCEB31" w14:textId="77777777" w:rsidR="00F44D8B" w:rsidRPr="009B381A" w:rsidRDefault="00F44D8B" w:rsidP="00F44D8B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environmental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sciences,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resource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analysis</w:t>
      </w:r>
    </w:p>
    <w:p w14:paraId="4BD79223" w14:textId="77777777" w:rsidR="00F44D8B" w:rsidRPr="009B381A" w:rsidRDefault="00F44D8B" w:rsidP="00F44D8B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econometrics,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market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research</w:t>
      </w:r>
    </w:p>
    <w:p w14:paraId="280E32AA" w14:textId="77777777" w:rsidR="00F44D8B" w:rsidRPr="009B381A" w:rsidRDefault="00F44D8B" w:rsidP="00F44D8B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epidemiology,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experimentation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new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drugs</w:t>
      </w:r>
    </w:p>
    <w:p w14:paraId="43BA7774" w14:textId="77777777" w:rsidR="00F44D8B" w:rsidRPr="009B381A" w:rsidRDefault="00F44D8B" w:rsidP="00F44D8B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sociology,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experimental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psychology</w:t>
      </w:r>
    </w:p>
    <w:p w14:paraId="638572DB" w14:textId="77777777" w:rsidR="00F44D8B" w:rsidRPr="009B381A" w:rsidRDefault="00F44D8B" w:rsidP="00F44D8B">
      <w:pPr>
        <w:numPr>
          <w:ilvl w:val="0"/>
          <w:numId w:val="4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computational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linguistics.</w:t>
      </w:r>
    </w:p>
    <w:p w14:paraId="119433F9" w14:textId="28C982B8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A</w:t>
      </w:r>
      <w:r w:rsidR="00FA45E7" w:rsidRPr="009B381A">
        <w:t xml:space="preserve"> </w:t>
      </w:r>
      <w:r w:rsidR="004A6415">
        <w:t>tale</w:t>
      </w:r>
      <w:r w:rsidR="00FA45E7" w:rsidRPr="009B381A">
        <w:t xml:space="preserve"> </w:t>
      </w:r>
      <w:r w:rsidRPr="009B381A">
        <w:t>of</w:t>
      </w:r>
      <w:r w:rsidR="00FA45E7" w:rsidRPr="009B381A">
        <w:t xml:space="preserve"> </w:t>
      </w:r>
      <w:r w:rsidRPr="009B381A">
        <w:t>widows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Pr="009B381A">
        <w:t>orphans</w:t>
      </w:r>
    </w:p>
    <w:p w14:paraId="7D9A86F5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Statistics,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today,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born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2-3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centuries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ago,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driven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needs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offices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manage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life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insurance.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interesting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story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regard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conference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academic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actuaries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1972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[11]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taken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summarized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[3]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[4].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make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further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summary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[3].</w:t>
      </w:r>
    </w:p>
    <w:p w14:paraId="2C386B5A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seems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Scots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creators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modern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business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life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insurance,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business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born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="003D6517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friendship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ministers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church,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Robert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Wallace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Alexander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Webster,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lovers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mathematics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concerned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widows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orphans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their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colleagues;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moment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reformed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church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Scotland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allowed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ministers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marry,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death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widows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orphans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often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fell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into</w:t>
      </w:r>
      <w:r w:rsidR="00FA45E7" w:rsidRPr="009B381A">
        <w:rPr>
          <w:rFonts w:ascii="Calibri" w:hAnsi="Calibri"/>
          <w:color w:val="000000"/>
        </w:rPr>
        <w:t xml:space="preserve"> </w:t>
      </w:r>
      <w:r w:rsidR="003D6517" w:rsidRPr="009B381A">
        <w:rPr>
          <w:rFonts w:ascii="Calibri" w:hAnsi="Calibri"/>
          <w:color w:val="000000"/>
        </w:rPr>
        <w:t>severe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misery.</w:t>
      </w:r>
    </w:p>
    <w:p w14:paraId="0B7B2966" w14:textId="77777777" w:rsidR="00F44D8B" w:rsidRPr="009B381A" w:rsidRDefault="00F44D8B" w:rsidP="00D5267D">
      <w:pPr>
        <w:bidi w:val="0"/>
        <w:spacing w:before="60" w:after="60" w:line="238" w:lineRule="atLeast"/>
        <w:ind w:right="-334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drink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another,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known</w:t>
      </w:r>
      <w:r w:rsidR="00FA45E7" w:rsidRPr="009B381A">
        <w:rPr>
          <w:rFonts w:ascii="Calibri" w:hAnsi="Calibri"/>
          <w:color w:val="000000"/>
        </w:rPr>
        <w:t xml:space="preserve"> </w:t>
      </w:r>
      <w:r w:rsidR="00D5267D" w:rsidRPr="009B381A">
        <w:rPr>
          <w:rFonts w:ascii="Calibri" w:hAnsi="Calibri"/>
          <w:color w:val="000000"/>
        </w:rPr>
        <w:t>d</w:t>
      </w:r>
      <w:r w:rsidRPr="009B381A">
        <w:rPr>
          <w:rFonts w:ascii="Calibri" w:hAnsi="Calibri"/>
          <w:color w:val="000000"/>
        </w:rPr>
        <w:t>runkards,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Wallace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Webster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1744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developed,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approved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create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perpetual</w:t>
      </w:r>
      <w:r w:rsidR="00FA45E7" w:rsidRPr="009B381A">
        <w:rPr>
          <w:rFonts w:ascii="Calibri" w:hAnsi="Calibri"/>
          <w:color w:val="000000"/>
        </w:rPr>
        <w:t xml:space="preserve"> </w:t>
      </w:r>
      <w:r w:rsidR="0079779C" w:rsidRPr="009B381A">
        <w:rPr>
          <w:rFonts w:ascii="Calibri" w:hAnsi="Calibri"/>
          <w:color w:val="000000"/>
        </w:rPr>
        <w:t xml:space="preserve">pension </w:t>
      </w:r>
      <w:r w:rsidRPr="009B381A">
        <w:rPr>
          <w:rFonts w:ascii="Calibri" w:hAnsi="Calibri"/>
          <w:color w:val="000000"/>
        </w:rPr>
        <w:t>fund;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difficult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problem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understand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minister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should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periodically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fund.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understand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gathered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various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sources,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parish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registers,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data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useful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estimating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life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expectancy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Scottish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ministers,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data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average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rates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investment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income.</w:t>
      </w:r>
    </w:p>
    <w:p w14:paraId="0EEFEF65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work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Wallace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Webster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elaboration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mortality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tables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actuarial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tables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published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half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century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before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English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mathematician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Edmond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Halley,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advice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professor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University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Edinburgh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recent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advances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probabilities,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among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formulation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law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large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numbers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Swiss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mathematician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Jakob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Bernouilli.</w:t>
      </w:r>
    </w:p>
    <w:p w14:paraId="25BFB828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allowed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ministers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average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year,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years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average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widows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survive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etc.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decided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pension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fund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supported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minister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paid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pounds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year.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estimated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1765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fund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would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accumulated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capital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58.438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pounds;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their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prediction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turned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surprisingly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precise: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year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fund's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capital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reached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just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figure,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less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pound!</w:t>
      </w:r>
    </w:p>
    <w:p w14:paraId="47088E6D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The</w:t>
      </w:r>
      <w:r w:rsidR="00FA45E7" w:rsidRPr="009B381A">
        <w:t xml:space="preserve"> </w:t>
      </w:r>
      <w:r w:rsidRPr="009B381A">
        <w:t>law</w:t>
      </w:r>
      <w:r w:rsidR="00FA45E7" w:rsidRPr="009B381A">
        <w:t xml:space="preserve"> </w:t>
      </w:r>
      <w:r w:rsidRPr="009B381A">
        <w:t>of</w:t>
      </w:r>
      <w:r w:rsidR="00FA45E7" w:rsidRPr="009B381A">
        <w:t xml:space="preserve"> </w:t>
      </w:r>
      <w:r w:rsidRPr="009B381A">
        <w:t>large</w:t>
      </w:r>
      <w:r w:rsidR="00FA45E7" w:rsidRPr="009B381A">
        <w:t xml:space="preserve"> </w:t>
      </w:r>
      <w:r w:rsidRPr="009B381A">
        <w:t>numbers</w:t>
      </w:r>
    </w:p>
    <w:p w14:paraId="2E4CD8C5" w14:textId="4EAB5F11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widespread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observation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among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experimenters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dealing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random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phenomena,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relative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frequency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</w:t>
      </w:r>
      <w:r w:rsidR="00DC22BE" w:rsidRPr="009B381A">
        <w:rPr>
          <w:rFonts w:ascii="Calibri" w:hAnsi="Calibri"/>
          <w:color w:val="000000"/>
        </w:rPr>
        <w:t>.</w:t>
      </w:r>
      <w:r w:rsidRPr="009B381A">
        <w:rPr>
          <w:rFonts w:ascii="Calibri" w:hAnsi="Calibri"/>
          <w:color w:val="000000"/>
        </w:rPr>
        <w:t>e</w:t>
      </w:r>
      <w:r w:rsidR="00DC22BE"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times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respect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tests,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tends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stabilize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370DF3" w:rsidRPr="009B381A">
        <w:rPr>
          <w:rFonts w:ascii="Calibri" w:hAnsi="Calibri"/>
          <w:color w:val="000000"/>
        </w:rPr>
        <w:t>as the number of tests increases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empirical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law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4A6415">
        <w:rPr>
          <w:rFonts w:ascii="Calibri" w:hAnsi="Calibri"/>
          <w:i/>
          <w:iCs/>
          <w:color w:val="000000"/>
        </w:rPr>
        <w:t>chance</w:t>
      </w:r>
      <w:r w:rsidRPr="009B381A">
        <w:rPr>
          <w:rFonts w:ascii="Calibri" w:hAnsi="Calibri"/>
          <w:color w:val="000000"/>
        </w:rPr>
        <w:t>.</w:t>
      </w:r>
    </w:p>
    <w:p w14:paraId="5524C9FE" w14:textId="785D34E2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early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1700s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empirical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4A6415">
        <w:rPr>
          <w:rFonts w:ascii="Calibri" w:hAnsi="Calibri"/>
          <w:color w:val="000000"/>
        </w:rPr>
        <w:t>chance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reformulated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Jakob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Bernouilli,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renamed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law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large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numbers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following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terms:</w:t>
      </w:r>
    </w:p>
    <w:p w14:paraId="7F65F999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="00370DF3" w:rsidRPr="004A6415">
        <w:rPr>
          <w:rFonts w:ascii="Calibri" w:hAnsi="Calibri"/>
          <w:i/>
          <w:iCs/>
          <w:color w:val="000000"/>
        </w:rPr>
        <w:t>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success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4A6415">
        <w:rPr>
          <w:rFonts w:ascii="Calibri" w:hAnsi="Calibri"/>
          <w:i/>
          <w:iCs/>
          <w:color w:val="000000"/>
        </w:rPr>
        <w:t>E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occurrence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4A6415">
        <w:rPr>
          <w:rFonts w:ascii="Calibri" w:hAnsi="Calibri"/>
          <w:i/>
          <w:iCs/>
          <w:color w:val="000000"/>
        </w:rPr>
        <w:t>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test,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relative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frequency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successes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370DF3" w:rsidRPr="004A6415">
        <w:rPr>
          <w:rFonts w:ascii="Calibri" w:hAnsi="Calibri"/>
          <w:i/>
          <w:iCs/>
          <w:color w:val="000000"/>
        </w:rPr>
        <w:t>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independent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trials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tends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370DF3" w:rsidRPr="004A6415">
        <w:rPr>
          <w:rFonts w:ascii="Calibri" w:hAnsi="Calibri"/>
          <w:i/>
          <w:iCs/>
          <w:color w:val="000000"/>
        </w:rPr>
        <w:t>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="00370DF3" w:rsidRPr="004A6415">
        <w:rPr>
          <w:rFonts w:ascii="Calibri" w:hAnsi="Calibri"/>
          <w:i/>
          <w:iCs/>
          <w:color w:val="000000"/>
        </w:rPr>
        <w:t>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tends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infinity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.</w:t>
      </w:r>
    </w:p>
    <w:p w14:paraId="06256B1B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large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proofErr w:type="spellStart"/>
      <w:r w:rsidRPr="009B381A">
        <w:rPr>
          <w:rFonts w:ascii="Calibri" w:hAnsi="Calibri"/>
          <w:i/>
          <w:iCs/>
          <w:color w:val="000000"/>
        </w:rPr>
        <w:t>Bernouilli's</w:t>
      </w:r>
      <w:proofErr w:type="spellEnd"/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Theorem</w:t>
      </w:r>
      <w:r w:rsidR="00370DF3" w:rsidRPr="009B381A">
        <w:rPr>
          <w:rFonts w:ascii="Calibri" w:hAnsi="Calibri"/>
          <w:color w:val="000000"/>
        </w:rPr>
        <w:t>, 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important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clearly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relates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concepts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</w:p>
    <w:p w14:paraId="648A9C7C" w14:textId="77777777" w:rsidR="00F44D8B" w:rsidRPr="009B381A" w:rsidRDefault="00F44D8B" w:rsidP="00F44D8B">
      <w:pPr>
        <w:numPr>
          <w:ilvl w:val="0"/>
          <w:numId w:val="5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event,</w:t>
      </w:r>
      <w:r w:rsidR="00FA45E7" w:rsidRPr="009B381A">
        <w:rPr>
          <w:rFonts w:ascii="Calibri" w:hAnsi="Calibri"/>
          <w:color w:val="000000"/>
        </w:rPr>
        <w:t xml:space="preserve"> </w:t>
      </w:r>
      <w:r w:rsidR="00370DF3" w:rsidRPr="009B381A">
        <w:rPr>
          <w:rFonts w:ascii="Calibri" w:hAnsi="Calibri"/>
          <w:color w:val="000000"/>
        </w:rPr>
        <w:t xml:space="preserve">which is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central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concept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theory</w:t>
      </w:r>
    </w:p>
    <w:p w14:paraId="34A22B4C" w14:textId="77777777" w:rsidR="00F44D8B" w:rsidRPr="009B381A" w:rsidRDefault="00F44D8B" w:rsidP="00F44D8B">
      <w:pPr>
        <w:numPr>
          <w:ilvl w:val="0"/>
          <w:numId w:val="5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relative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frequency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event,</w:t>
      </w:r>
      <w:r w:rsidR="00FA45E7" w:rsidRPr="009B381A">
        <w:rPr>
          <w:rFonts w:ascii="Calibri" w:hAnsi="Calibri"/>
          <w:color w:val="000000"/>
        </w:rPr>
        <w:t xml:space="preserve"> </w:t>
      </w:r>
      <w:r w:rsidR="00370DF3" w:rsidRPr="009B381A">
        <w:rPr>
          <w:rFonts w:ascii="Calibri" w:hAnsi="Calibri"/>
          <w:color w:val="000000"/>
        </w:rPr>
        <w:t xml:space="preserve">which is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central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concept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statistics</w:t>
      </w:r>
      <w:r w:rsidR="00370DF3" w:rsidRPr="009B381A">
        <w:rPr>
          <w:rFonts w:ascii="Calibri" w:hAnsi="Calibri"/>
          <w:color w:val="000000"/>
        </w:rPr>
        <w:t>.</w:t>
      </w:r>
    </w:p>
    <w:p w14:paraId="4C63CBD0" w14:textId="77777777" w:rsidR="00F44D8B" w:rsidRPr="009B381A" w:rsidRDefault="00370DF3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This law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predict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success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otherwise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time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time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(even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some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try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their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own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risk!);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 xml:space="preserve">it </w:t>
      </w:r>
      <w:r w:rsidR="00F44D8B" w:rsidRPr="009B381A">
        <w:rPr>
          <w:rFonts w:ascii="Calibri" w:hAnsi="Calibri"/>
          <w:color w:val="000000"/>
        </w:rPr>
        <w:t>says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instead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 xml:space="preserve">even </w:t>
      </w:r>
      <w:r w:rsidR="00F44D8B"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difficult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predict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outcome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single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event,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example,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life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time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of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radioactive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nucleus,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easy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estimate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average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life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span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CA0D2C" w:rsidRPr="009B381A">
        <w:rPr>
          <w:rFonts w:ascii="Calibri" w:hAnsi="Calibri"/>
          <w:color w:val="000000"/>
        </w:rPr>
        <w:t xml:space="preserve"> </w:t>
      </w:r>
      <w:r w:rsidR="00CA0D2C" w:rsidRPr="004A6415">
        <w:rPr>
          <w:rFonts w:ascii="Calibri" w:hAnsi="Calibri"/>
          <w:i/>
          <w:iCs/>
          <w:color w:val="000000"/>
        </w:rPr>
        <w:t>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radioactive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nuclei</w:t>
      </w:r>
      <w:r w:rsidR="00CA0D2C" w:rsidRPr="009B381A">
        <w:rPr>
          <w:rFonts w:ascii="Calibri" w:hAnsi="Calibri"/>
          <w:color w:val="000000"/>
        </w:rPr>
        <w:t>:</w:t>
      </w:r>
      <w:r w:rsidR="00CA0D2C" w:rsidRPr="009B381A">
        <w:t xml:space="preserve"> </w:t>
      </w:r>
      <w:r w:rsidR="00CA0D2C" w:rsidRPr="009B381A">
        <w:rPr>
          <w:rFonts w:ascii="Calibri" w:hAnsi="Calibri"/>
          <w:color w:val="000000"/>
        </w:rPr>
        <w:t xml:space="preserve">the greater the number </w:t>
      </w:r>
      <w:r w:rsidR="00CA0D2C" w:rsidRPr="004A6415">
        <w:rPr>
          <w:rFonts w:ascii="Calibri" w:hAnsi="Calibri"/>
          <w:i/>
          <w:iCs/>
          <w:color w:val="000000"/>
        </w:rPr>
        <w:t>N</w:t>
      </w:r>
      <w:r w:rsidR="00CA0D2C" w:rsidRPr="009B381A">
        <w:rPr>
          <w:rFonts w:ascii="Calibri" w:hAnsi="Calibri"/>
          <w:color w:val="000000"/>
        </w:rPr>
        <w:t>, the better the approximation</w:t>
      </w:r>
      <w:r w:rsidR="00F44D8B" w:rsidRPr="009B381A">
        <w:rPr>
          <w:rFonts w:ascii="Calibri" w:hAnsi="Calibri"/>
          <w:color w:val="000000"/>
        </w:rPr>
        <w:t>.</w:t>
      </w:r>
    </w:p>
    <w:p w14:paraId="2B8ED629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A</w:t>
      </w:r>
      <w:r w:rsidR="00FA45E7" w:rsidRPr="009B381A">
        <w:t xml:space="preserve"> </w:t>
      </w:r>
      <w:r w:rsidRPr="009B381A">
        <w:t>simple</w:t>
      </w:r>
      <w:r w:rsidR="00FA45E7" w:rsidRPr="009B381A">
        <w:t xml:space="preserve"> </w:t>
      </w:r>
      <w:r w:rsidRPr="009B381A">
        <w:t>quiz</w:t>
      </w:r>
    </w:p>
    <w:p w14:paraId="21BAB671" w14:textId="79C87DC3" w:rsidR="00F44D8B" w:rsidRPr="009B381A" w:rsidRDefault="00745A40" w:rsidP="00745A40">
      <w:pPr>
        <w:bidi w:val="0"/>
        <w:spacing w:before="60" w:after="60" w:line="238" w:lineRule="atLeast"/>
        <w:rPr>
          <w:rFonts w:ascii="Calibri" w:hAnsi="Calibri"/>
          <w:color w:val="000000"/>
        </w:rPr>
      </w:pPr>
      <w:r w:rsidRPr="009B381A">
        <w:rPr>
          <w:rFonts w:ascii="Calibri" w:hAnsi="Calibri"/>
          <w:color w:val="000000"/>
        </w:rPr>
        <w:t>We have just mentioned one of the fundamental notions of statistics, the "</w:t>
      </w:r>
      <w:r w:rsidR="004A6415">
        <w:rPr>
          <w:rFonts w:ascii="Calibri" w:hAnsi="Calibri"/>
          <w:color w:val="000000"/>
        </w:rPr>
        <w:t>mean</w:t>
      </w:r>
      <w:r w:rsidRPr="009B381A">
        <w:rPr>
          <w:rFonts w:ascii="Calibri" w:hAnsi="Calibri"/>
          <w:color w:val="000000"/>
        </w:rPr>
        <w:t xml:space="preserve">"; let's try to do a little test on it.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get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average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children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family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village,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teacher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counted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total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children.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divided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50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were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50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families.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average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children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family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2.2.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following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statements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certainly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true?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[1]</w:t>
      </w:r>
    </w:p>
    <w:p w14:paraId="12F5D4D6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(a)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Half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families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village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</w:t>
      </w:r>
    </w:p>
    <w:p w14:paraId="7BF2C9AA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(b)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families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village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</w:t>
      </w:r>
    </w:p>
    <w:p w14:paraId="2C2F7A3E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(c)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110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village</w:t>
      </w:r>
    </w:p>
    <w:p w14:paraId="34715D30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(d)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2.2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village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adult</w:t>
      </w:r>
    </w:p>
    <w:p w14:paraId="7C10CAE8" w14:textId="77777777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(e)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common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family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</w:t>
      </w:r>
    </w:p>
    <w:p w14:paraId="2B4529A2" w14:textId="1D9A3FBD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(f)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4A6415">
        <w:rPr>
          <w:rFonts w:ascii="Calibri" w:hAnsi="Calibri"/>
          <w:color w:val="000000"/>
        </w:rPr>
        <w:t xml:space="preserve">above </w:t>
      </w:r>
      <w:r w:rsidRPr="009B381A">
        <w:rPr>
          <w:rFonts w:ascii="Calibri" w:hAnsi="Calibri"/>
          <w:color w:val="000000"/>
        </w:rPr>
        <w:t>statements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true.</w:t>
      </w:r>
    </w:p>
    <w:p w14:paraId="175AEF5D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Certainly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you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right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answer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your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own;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long?</w:t>
      </w:r>
    </w:p>
    <w:p w14:paraId="169D8F84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Basic</w:t>
      </w:r>
      <w:r w:rsidR="00FA45E7" w:rsidRPr="009B381A">
        <w:t xml:space="preserve"> </w:t>
      </w:r>
      <w:r w:rsidRPr="009B381A">
        <w:t>terms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="00745A40" w:rsidRPr="009B381A">
        <w:t>concepts</w:t>
      </w:r>
      <w:r w:rsidR="00FA45E7" w:rsidRPr="009B381A">
        <w:t xml:space="preserve"> </w:t>
      </w:r>
      <w:r w:rsidRPr="009B381A">
        <w:t>of</w:t>
      </w:r>
      <w:r w:rsidR="00FA45E7" w:rsidRPr="009B381A">
        <w:t xml:space="preserve"> </w:t>
      </w:r>
      <w:r w:rsidRPr="009B381A">
        <w:t>statistics</w:t>
      </w:r>
    </w:p>
    <w:p w14:paraId="35976E6E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statistics</w:t>
      </w:r>
      <w:r w:rsidR="00FA45E7" w:rsidRPr="009B381A">
        <w:rPr>
          <w:rFonts w:ascii="Calibri" w:hAnsi="Calibri"/>
          <w:color w:val="000000"/>
        </w:rPr>
        <w:t xml:space="preserve"> </w:t>
      </w:r>
      <w:r w:rsidR="006B2AD8" w:rsidRPr="009B381A">
        <w:rPr>
          <w:rFonts w:ascii="Calibri" w:hAnsi="Calibri"/>
          <w:color w:val="000000"/>
        </w:rPr>
        <w:t xml:space="preserve">we </w:t>
      </w:r>
      <w:r w:rsidRPr="009B381A">
        <w:rPr>
          <w:rFonts w:ascii="Calibri" w:hAnsi="Calibri"/>
          <w:color w:val="000000"/>
        </w:rPr>
        <w:t>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distinguish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strands:</w:t>
      </w:r>
    </w:p>
    <w:p w14:paraId="0D7443A3" w14:textId="2AD3E663" w:rsidR="00F44D8B" w:rsidRPr="009B381A" w:rsidRDefault="00F44D8B" w:rsidP="00F44D8B">
      <w:pPr>
        <w:numPr>
          <w:ilvl w:val="0"/>
          <w:numId w:val="6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descriptive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statistics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collects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data,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summarizes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comments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describe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characteristics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statistical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population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group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people,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animals,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plants,</w:t>
      </w:r>
      <w:r w:rsidR="00FA45E7" w:rsidRPr="009B381A">
        <w:rPr>
          <w:rFonts w:ascii="Calibri" w:hAnsi="Calibri"/>
          <w:color w:val="000000"/>
        </w:rPr>
        <w:t xml:space="preserve"> </w:t>
      </w:r>
      <w:r w:rsidR="004A6415" w:rsidRPr="009B381A">
        <w:rPr>
          <w:rFonts w:ascii="Calibri" w:hAnsi="Calibri"/>
          <w:color w:val="000000"/>
        </w:rPr>
        <w:t>etc.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elements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statistical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units</w:t>
      </w:r>
    </w:p>
    <w:p w14:paraId="4053773E" w14:textId="77777777" w:rsidR="00F44D8B" w:rsidRPr="009B381A" w:rsidRDefault="00F44D8B" w:rsidP="00F44D8B">
      <w:pPr>
        <w:numPr>
          <w:ilvl w:val="0"/>
          <w:numId w:val="6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inferential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statistics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data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induce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rules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make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predictions.</w:t>
      </w:r>
    </w:p>
    <w:p w14:paraId="5D1253BF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reference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numerical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​​of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property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population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</w:t>
      </w:r>
      <w:r w:rsidR="006B2AD8" w:rsidRPr="009B381A">
        <w:rPr>
          <w:rFonts w:ascii="Calibri" w:hAnsi="Calibri"/>
          <w:color w:val="000000"/>
        </w:rPr>
        <w:t>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derived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quantities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parameters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two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important</w:t>
      </w:r>
      <w:r w:rsidR="00162BE8" w:rsidRPr="009B381A">
        <w:rPr>
          <w:rFonts w:ascii="Calibri" w:hAnsi="Calibri"/>
          <w:color w:val="000000"/>
        </w:rPr>
        <w:t xml:space="preserve"> and known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are:</w:t>
      </w:r>
    </w:p>
    <w:p w14:paraId="2323B881" w14:textId="15C2843B" w:rsidR="00F44D8B" w:rsidRPr="009B381A" w:rsidRDefault="00F44D8B" w:rsidP="00A8596C">
      <w:pPr>
        <w:numPr>
          <w:ilvl w:val="0"/>
          <w:numId w:val="7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average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value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arithmetic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886AE0">
        <w:rPr>
          <w:rFonts w:ascii="Calibri" w:hAnsi="Calibri"/>
          <w:i/>
          <w:iCs/>
          <w:color w:val="000000"/>
        </w:rPr>
        <w:t>mean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ratio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property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units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refer</w:t>
      </w:r>
      <w:r w:rsidR="00162BE8" w:rsidRPr="009B381A">
        <w:rPr>
          <w:rFonts w:ascii="Calibri" w:hAnsi="Calibri"/>
          <w:color w:val="000000"/>
        </w:rPr>
        <w:t>:</w:t>
      </w:r>
      <w:r w:rsidR="00162BE8" w:rsidRPr="009B381A">
        <w:rPr>
          <w:rFonts w:ascii="Calibri" w:hAnsi="Calibri"/>
          <w:color w:val="000000"/>
        </w:rPr>
        <w:br/>
        <w:t xml:space="preserve">                </w:t>
      </w:r>
      <w:r w:rsidRPr="009B381A">
        <w:rPr>
          <w:rFonts w:ascii="Calibri" w:hAnsi="Calibri"/>
          <w:color w:val="000000"/>
        </w:rPr>
        <w:t>(v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  <w:sz w:val="15"/>
          <w:szCs w:val="15"/>
          <w:vertAlign w:val="superscript"/>
        </w:rPr>
        <w:t>1</w:t>
      </w:r>
      <w:r w:rsidR="00FA45E7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Pr="009B381A">
        <w:rPr>
          <w:rFonts w:ascii="Calibri" w:hAnsi="Calibri"/>
          <w:color w:val="000000"/>
        </w:rPr>
        <w:t>+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  <w:sz w:val="15"/>
          <w:szCs w:val="15"/>
          <w:vertAlign w:val="superscript"/>
        </w:rPr>
        <w:t>2</w:t>
      </w:r>
      <w:r w:rsidR="00FA45E7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Pr="009B381A">
        <w:rPr>
          <w:rFonts w:ascii="Calibri" w:hAnsi="Calibri"/>
          <w:color w:val="000000"/>
        </w:rPr>
        <w:t>+….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+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  <w:sz w:val="15"/>
          <w:szCs w:val="15"/>
          <w:vertAlign w:val="superscript"/>
        </w:rPr>
        <w:t>n</w:t>
      </w:r>
      <w:r w:rsidR="00FA45E7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Pr="009B381A">
        <w:rPr>
          <w:rFonts w:ascii="Calibri" w:hAnsi="Calibri"/>
          <w:color w:val="000000"/>
        </w:rPr>
        <w:t>)</w:t>
      </w:r>
      <w:r w:rsidR="002E59ED" w:rsidRPr="009B381A">
        <w:rPr>
          <w:rFonts w:ascii="Calibri" w:hAnsi="Calibri"/>
          <w:color w:val="000000"/>
        </w:rPr>
        <w:br/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made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up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2E59ED" w:rsidRPr="009B381A">
        <w:rPr>
          <w:rFonts w:ascii="Calibri" w:hAnsi="Calibri"/>
          <w:color w:val="000000"/>
        </w:rPr>
        <w:t xml:space="preserve"> 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50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families</w:t>
      </w:r>
      <w:r w:rsidR="00FA45E7" w:rsidRPr="009B381A">
        <w:rPr>
          <w:rFonts w:ascii="Calibri" w:hAnsi="Calibri"/>
          <w:color w:val="000000"/>
        </w:rPr>
        <w:t xml:space="preserve"> </w:t>
      </w:r>
      <w:r w:rsidR="002E59ED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village,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family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unit,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property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2E59ED" w:rsidRPr="009B381A">
        <w:rPr>
          <w:rFonts w:ascii="Calibri" w:hAnsi="Calibri"/>
          <w:color w:val="000000"/>
        </w:rPr>
        <w:t xml:space="preserve"> 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</w:t>
      </w:r>
      <w:r w:rsidR="00FA45E7" w:rsidRPr="009B381A">
        <w:rPr>
          <w:rFonts w:ascii="Calibri" w:hAnsi="Calibri"/>
          <w:color w:val="000000"/>
        </w:rPr>
        <w:t xml:space="preserve"> </w:t>
      </w:r>
      <w:r w:rsidR="002E59ED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number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children,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property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110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average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110/50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2.2</w:t>
      </w:r>
      <w:r w:rsidRPr="009B381A">
        <w:rPr>
          <w:rFonts w:ascii="Times New Roman" w:hAnsi="Times New Roman"/>
          <w:color w:val="000000"/>
        </w:rPr>
        <w:br/>
      </w:r>
    </w:p>
    <w:p w14:paraId="2C69F8D8" w14:textId="77777777" w:rsidR="00F44D8B" w:rsidRPr="009B381A" w:rsidRDefault="00F44D8B" w:rsidP="00F44D8B">
      <w:pPr>
        <w:numPr>
          <w:ilvl w:val="0"/>
          <w:numId w:val="7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median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value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median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median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central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half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lower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property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considered,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half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higher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families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village,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enough</w:t>
      </w:r>
      <w:r w:rsidR="00FA45E7" w:rsidRPr="009B381A">
        <w:rPr>
          <w:rFonts w:ascii="Calibri" w:hAnsi="Calibri"/>
          <w:color w:val="000000"/>
        </w:rPr>
        <w:t xml:space="preserve"> </w:t>
      </w:r>
      <w:r w:rsidR="006B2AD8" w:rsidRPr="009B381A">
        <w:rPr>
          <w:rFonts w:ascii="Calibri" w:hAnsi="Calibri"/>
          <w:color w:val="000000"/>
        </w:rPr>
        <w:t>information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identify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median.</w:t>
      </w:r>
    </w:p>
    <w:p w14:paraId="787C30FC" w14:textId="77777777" w:rsidR="00F44D8B" w:rsidRPr="009B381A" w:rsidRDefault="00F44D8B" w:rsidP="00FF54D9">
      <w:pPr>
        <w:pStyle w:val="Titolo1"/>
        <w:rPr>
          <w:rFonts w:ascii="Times New Roman" w:hAnsi="Times New Roman"/>
          <w:color w:val="000000"/>
        </w:rPr>
      </w:pPr>
      <w:r w:rsidRPr="009B381A">
        <w:t>Sampling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Pr="009B381A">
        <w:t>statistical</w:t>
      </w:r>
      <w:r w:rsidR="00FA45E7" w:rsidRPr="009B381A">
        <w:t xml:space="preserve"> </w:t>
      </w:r>
      <w:r w:rsidRPr="009B381A">
        <w:t>inference</w:t>
      </w:r>
    </w:p>
    <w:p w14:paraId="4F702E6E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Censuses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Pr="009B381A">
        <w:t>sampling</w:t>
      </w:r>
    </w:p>
    <w:p w14:paraId="1DB2079B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principle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derive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interest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carrying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census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survey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involves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entire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census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survey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886AE0">
        <w:rPr>
          <w:rFonts w:ascii="Calibri" w:hAnsi="Calibri"/>
          <w:i/>
          <w:iCs/>
          <w:color w:val="000000"/>
        </w:rPr>
        <w:t>census</w:t>
      </w:r>
      <w:r w:rsidR="00FA45E7" w:rsidRPr="00886AE0">
        <w:rPr>
          <w:rFonts w:ascii="Calibri" w:hAnsi="Calibri"/>
          <w:i/>
          <w:iCs/>
          <w:color w:val="000000"/>
        </w:rPr>
        <w:t xml:space="preserve"> </w:t>
      </w:r>
      <w:r w:rsidRPr="00886AE0">
        <w:rPr>
          <w:rFonts w:ascii="Calibri" w:hAnsi="Calibri"/>
          <w:i/>
          <w:iCs/>
          <w:color w:val="000000"/>
        </w:rPr>
        <w:t>of</w:t>
      </w:r>
      <w:r w:rsidR="00FA45E7" w:rsidRPr="00886AE0">
        <w:rPr>
          <w:rFonts w:ascii="Calibri" w:hAnsi="Calibri"/>
          <w:i/>
          <w:iCs/>
          <w:color w:val="000000"/>
        </w:rPr>
        <w:t xml:space="preserve"> </w:t>
      </w:r>
      <w:r w:rsidRPr="00886AE0">
        <w:rPr>
          <w:rFonts w:ascii="Calibri" w:hAnsi="Calibri"/>
          <w:i/>
          <w:iCs/>
          <w:color w:val="000000"/>
        </w:rPr>
        <w:t>the</w:t>
      </w:r>
      <w:r w:rsidR="00FA45E7" w:rsidRPr="00886AE0">
        <w:rPr>
          <w:rFonts w:ascii="Calibri" w:hAnsi="Calibri"/>
          <w:i/>
          <w:iCs/>
          <w:color w:val="000000"/>
        </w:rPr>
        <w:t xml:space="preserve"> </w:t>
      </w:r>
      <w:r w:rsidRPr="00886AE0">
        <w:rPr>
          <w:rFonts w:ascii="Calibri" w:hAnsi="Calibri"/>
          <w:i/>
          <w:iCs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region: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news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censuses,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often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limited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some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categories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people,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found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almost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ancient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peoples.</w:t>
      </w:r>
    </w:p>
    <w:p w14:paraId="51DA9063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05160C" w:rsidRPr="009B381A">
        <w:rPr>
          <w:rFonts w:ascii="Calibri" w:hAnsi="Calibri"/>
          <w:color w:val="000000"/>
        </w:rPr>
        <w:t xml:space="preserve">the </w:t>
      </w:r>
      <w:r w:rsidRPr="009B381A">
        <w:rPr>
          <w:rFonts w:ascii="Calibri" w:hAnsi="Calibri"/>
          <w:color w:val="000000"/>
        </w:rPr>
        <w:t>complexity,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duration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cost</w:t>
      </w:r>
      <w:r w:rsidR="0005160C" w:rsidRPr="009B381A">
        <w:rPr>
          <w:rFonts w:ascii="Calibri" w:hAnsi="Calibri"/>
          <w:color w:val="000000"/>
        </w:rPr>
        <w:t xml:space="preserve"> of census surveys,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practice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sample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surveys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</w:t>
      </w:r>
      <w:r w:rsidR="00DC22BE" w:rsidRPr="009B381A">
        <w:rPr>
          <w:rFonts w:ascii="Calibri" w:hAnsi="Calibri"/>
          <w:color w:val="000000"/>
        </w:rPr>
        <w:t>.</w:t>
      </w:r>
      <w:r w:rsidRPr="009B381A">
        <w:rPr>
          <w:rFonts w:ascii="Calibri" w:hAnsi="Calibri"/>
          <w:color w:val="000000"/>
        </w:rPr>
        <w:t>e</w:t>
      </w:r>
      <w:r w:rsidR="0005160C"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carried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limited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05160C" w:rsidRPr="009B381A">
        <w:rPr>
          <w:rFonts w:ascii="Calibri" w:hAnsi="Calibri"/>
          <w:color w:val="000000"/>
        </w:rPr>
        <w:t xml:space="preserve">, </w:t>
      </w:r>
      <w:r w:rsidR="005964C1" w:rsidRPr="009B381A">
        <w:rPr>
          <w:rFonts w:ascii="Calibri" w:hAnsi="Calibri"/>
          <w:color w:val="000000"/>
        </w:rPr>
        <w:t>has become established in modern times</w:t>
      </w:r>
      <w:r w:rsidRPr="009B381A">
        <w:rPr>
          <w:rFonts w:ascii="Calibri" w:hAnsi="Calibri"/>
          <w:color w:val="000000"/>
        </w:rPr>
        <w:t>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directly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supply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interest,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surveys,</w:t>
      </w:r>
      <w:r w:rsidR="00FA45E7" w:rsidRPr="009B381A">
        <w:rPr>
          <w:rFonts w:ascii="Calibri" w:hAnsi="Calibri"/>
          <w:color w:val="000000"/>
        </w:rPr>
        <w:t xml:space="preserve"> </w:t>
      </w:r>
      <w:r w:rsidR="005964C1" w:rsidRPr="009B381A">
        <w:rPr>
          <w:rFonts w:ascii="Calibri" w:hAnsi="Calibri"/>
          <w:color w:val="000000"/>
        </w:rPr>
        <w:t xml:space="preserve">such as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electoral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polls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market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surveys,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those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estimated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.</w:t>
      </w:r>
    </w:p>
    <w:p w14:paraId="48E1FFF4" w14:textId="3FE3FF3B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well-designed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survey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provide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accurate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census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survey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carried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limited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means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preparation.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Italy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sampling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method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introduced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4D102B" w:rsidRPr="009B381A">
        <w:rPr>
          <w:rFonts w:ascii="Calibri" w:hAnsi="Calibri"/>
          <w:color w:val="000000"/>
        </w:rPr>
        <w:t xml:space="preserve">the practice of </w:t>
      </w:r>
      <w:r w:rsidRPr="009B381A">
        <w:rPr>
          <w:rFonts w:ascii="Calibri" w:hAnsi="Calibri"/>
          <w:color w:val="000000"/>
        </w:rPr>
        <w:t>ISTAT</w:t>
      </w:r>
      <w:r w:rsidR="004D102B" w:rsidRPr="009B381A">
        <w:rPr>
          <w:rFonts w:ascii="Calibri" w:hAnsi="Calibri"/>
          <w:color w:val="000000"/>
        </w:rPr>
        <w:t xml:space="preserve"> (the </w:t>
      </w:r>
      <w:r w:rsidR="00886AE0">
        <w:rPr>
          <w:rFonts w:ascii="Calibri" w:hAnsi="Calibri"/>
          <w:color w:val="000000"/>
        </w:rPr>
        <w:t>Italian N</w:t>
      </w:r>
      <w:r w:rsidR="004D102B" w:rsidRPr="009B381A">
        <w:rPr>
          <w:rFonts w:ascii="Calibri" w:hAnsi="Calibri"/>
          <w:color w:val="000000"/>
        </w:rPr>
        <w:t xml:space="preserve">ational </w:t>
      </w:r>
      <w:r w:rsidR="00886AE0">
        <w:rPr>
          <w:rFonts w:ascii="Calibri" w:hAnsi="Calibri"/>
          <w:color w:val="000000"/>
        </w:rPr>
        <w:t>I</w:t>
      </w:r>
      <w:r w:rsidR="004D102B" w:rsidRPr="009B381A">
        <w:rPr>
          <w:rFonts w:ascii="Calibri" w:hAnsi="Calibri"/>
          <w:color w:val="000000"/>
        </w:rPr>
        <w:t xml:space="preserve">nstitute of </w:t>
      </w:r>
      <w:r w:rsidR="00886AE0">
        <w:rPr>
          <w:rFonts w:ascii="Calibri" w:hAnsi="Calibri"/>
          <w:color w:val="000000"/>
        </w:rPr>
        <w:t>S</w:t>
      </w:r>
      <w:r w:rsidR="004D102B" w:rsidRPr="009B381A">
        <w:rPr>
          <w:rFonts w:ascii="Calibri" w:hAnsi="Calibri"/>
          <w:color w:val="000000"/>
        </w:rPr>
        <w:t>tatistics)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1925.</w:t>
      </w:r>
    </w:p>
    <w:p w14:paraId="21251340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Sophisticated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techniques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used</w:t>
      </w:r>
    </w:p>
    <w:p w14:paraId="26604F66" w14:textId="77777777" w:rsidR="00F44D8B" w:rsidRPr="009B381A" w:rsidRDefault="00DC22BE" w:rsidP="00F44D8B">
      <w:pPr>
        <w:numPr>
          <w:ilvl w:val="0"/>
          <w:numId w:val="8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886AE0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choose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representative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sample;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fact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wide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variety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sampling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methods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necessarily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"random"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sampling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best</w:t>
      </w:r>
    </w:p>
    <w:p w14:paraId="0B419488" w14:textId="038AB558" w:rsidR="00E23EC4" w:rsidRPr="00886AE0" w:rsidRDefault="00F44D8B" w:rsidP="00886AE0">
      <w:pPr>
        <w:numPr>
          <w:ilvl w:val="0"/>
          <w:numId w:val="8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infer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entire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estimate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magnitude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consequent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approximation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errors.</w:t>
      </w:r>
    </w:p>
    <w:p w14:paraId="6DEBE3AB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Statistical</w:t>
      </w:r>
      <w:r w:rsidR="00FA45E7" w:rsidRPr="009B381A">
        <w:t xml:space="preserve"> </w:t>
      </w:r>
      <w:r w:rsidRPr="009B381A">
        <w:t>inference</w:t>
      </w:r>
    </w:p>
    <w:p w14:paraId="0D8A1527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Statistical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inference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methods</w:t>
      </w:r>
      <w:r w:rsidR="00FA45E7" w:rsidRPr="009B381A">
        <w:rPr>
          <w:rFonts w:ascii="Calibri" w:hAnsi="Calibri"/>
          <w:color w:val="000000"/>
        </w:rPr>
        <w:t xml:space="preserve"> </w:t>
      </w:r>
      <w:r w:rsidR="00177022" w:rsidRPr="009B381A">
        <w:rPr>
          <w:rFonts w:ascii="Calibri" w:hAnsi="Calibri"/>
          <w:color w:val="000000"/>
        </w:rPr>
        <w:t xml:space="preserve">used to try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draw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conclusions</w:t>
      </w:r>
      <w:r w:rsidR="00FA45E7" w:rsidRPr="009B381A">
        <w:rPr>
          <w:rFonts w:ascii="Calibri" w:hAnsi="Calibri"/>
          <w:color w:val="000000"/>
        </w:rPr>
        <w:t xml:space="preserve"> </w:t>
      </w:r>
      <w:r w:rsidR="00DC22BE" w:rsidRPr="009B381A">
        <w:rPr>
          <w:rFonts w:ascii="Calibri" w:hAnsi="Calibri"/>
          <w:color w:val="000000"/>
        </w:rPr>
        <w:t>about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basis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information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obtained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sample.</w:t>
      </w:r>
      <w:r w:rsidR="00FA45E7" w:rsidRPr="009B381A">
        <w:rPr>
          <w:rFonts w:ascii="Calibri" w:hAnsi="Calibri"/>
          <w:color w:val="000000"/>
        </w:rPr>
        <w:t xml:space="preserve"> </w:t>
      </w:r>
      <w:r w:rsidR="00177022" w:rsidRPr="009B381A">
        <w:rPr>
          <w:rFonts w:ascii="Calibri" w:hAnsi="Calibri"/>
          <w:color w:val="000000"/>
        </w:rPr>
        <w:t>It can be carried out autonomously, to study without "preconceptions" the characteristics of an entire population 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carried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auxiliary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way</w:t>
      </w:r>
      <w:r w:rsidR="00177022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build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scientific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evidence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177022"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research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hypothesis,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especially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studying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phenomena</w:t>
      </w:r>
      <w:r w:rsidR="00FA45E7" w:rsidRPr="009B381A">
        <w:rPr>
          <w:rFonts w:ascii="Calibri" w:hAnsi="Calibri"/>
          <w:color w:val="000000"/>
        </w:rPr>
        <w:t xml:space="preserve"> </w:t>
      </w:r>
      <w:r w:rsidR="00177022" w:rsidRPr="009B381A">
        <w:rPr>
          <w:rFonts w:ascii="Calibri" w:hAnsi="Calibri"/>
          <w:color w:val="000000"/>
        </w:rPr>
        <w:t xml:space="preserve">with a high </w:t>
      </w:r>
      <w:r w:rsidRPr="009B381A">
        <w:rPr>
          <w:rFonts w:ascii="Calibri" w:hAnsi="Calibri"/>
          <w:color w:val="000000"/>
        </w:rPr>
        <w:t>variability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biological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phenomena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.</w:t>
      </w:r>
    </w:p>
    <w:p w14:paraId="055A40BA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method,</w:t>
      </w:r>
      <w:r w:rsidR="00177022" w:rsidRPr="009B381A">
        <w:rPr>
          <w:rFonts w:ascii="Calibri" w:hAnsi="Calibri"/>
          <w:color w:val="000000"/>
        </w:rPr>
        <w:t xml:space="preserve"> 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variant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general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inductive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cognitive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cycle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involves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following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steps</w:t>
      </w:r>
    </w:p>
    <w:p w14:paraId="7271E4F3" w14:textId="77777777" w:rsidR="00F44D8B" w:rsidRPr="009B381A" w:rsidRDefault="00F44D8B" w:rsidP="00F44D8B">
      <w:pPr>
        <w:numPr>
          <w:ilvl w:val="0"/>
          <w:numId w:val="9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formulation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hypothesis</w:t>
      </w:r>
      <w:r w:rsidR="00DC22BE" w:rsidRPr="009B381A">
        <w:rPr>
          <w:rFonts w:ascii="Calibri" w:hAnsi="Calibri"/>
          <w:color w:val="000000"/>
        </w:rPr>
        <w:t>.</w:t>
      </w:r>
    </w:p>
    <w:p w14:paraId="16694620" w14:textId="77777777" w:rsidR="00F44D8B" w:rsidRPr="009B381A" w:rsidRDefault="00F44D8B" w:rsidP="00F44D8B">
      <w:pPr>
        <w:numPr>
          <w:ilvl w:val="0"/>
          <w:numId w:val="9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evaluation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obtaining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results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hypothesis</w:t>
      </w:r>
      <w:r w:rsidR="00FA45E7" w:rsidRPr="009B381A">
        <w:rPr>
          <w:rFonts w:ascii="Calibri" w:hAnsi="Calibri"/>
          <w:color w:val="000000"/>
        </w:rPr>
        <w:t xml:space="preserve"> </w:t>
      </w:r>
      <w:r w:rsidR="002D6AF9"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true</w:t>
      </w:r>
    </w:p>
    <w:p w14:paraId="5FB3F93D" w14:textId="77777777" w:rsidR="00F44D8B" w:rsidRPr="009B381A" w:rsidRDefault="00F44D8B" w:rsidP="00F44D8B">
      <w:pPr>
        <w:numPr>
          <w:ilvl w:val="0"/>
          <w:numId w:val="9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</w:t>
      </w:r>
      <w:r w:rsidR="00DB3F02" w:rsidRPr="009B381A">
        <w:rPr>
          <w:rFonts w:ascii="Calibri" w:hAnsi="Calibri"/>
          <w:color w:val="000000"/>
        </w:rPr>
        <w:t>x</w:t>
      </w:r>
      <w:r w:rsidRPr="009B381A">
        <w:rPr>
          <w:rFonts w:ascii="Calibri" w:hAnsi="Calibri"/>
          <w:color w:val="000000"/>
        </w:rPr>
        <w:t>tra</w:t>
      </w:r>
      <w:r w:rsidR="00DB3F02" w:rsidRPr="009B381A">
        <w:rPr>
          <w:rFonts w:ascii="Calibri" w:hAnsi="Calibri"/>
          <w:color w:val="000000"/>
        </w:rPr>
        <w:t>c</w:t>
      </w:r>
      <w:r w:rsidRPr="009B381A">
        <w:rPr>
          <w:rFonts w:ascii="Calibri" w:hAnsi="Calibri"/>
          <w:color w:val="000000"/>
        </w:rPr>
        <w:t>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(sampling)</w:t>
      </w:r>
    </w:p>
    <w:p w14:paraId="166D7B2B" w14:textId="568859B0" w:rsidR="00F44D8B" w:rsidRPr="009B381A" w:rsidRDefault="00DB3F02" w:rsidP="00F44D8B">
      <w:pPr>
        <w:numPr>
          <w:ilvl w:val="0"/>
          <w:numId w:val="9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 xml:space="preserve">computation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sample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statistics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(example: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average</w:t>
      </w:r>
      <w:r w:rsidR="00C12E1F">
        <w:rPr>
          <w:rFonts w:ascii="Calibri" w:hAnsi="Calibri"/>
          <w:color w:val="000000"/>
        </w:rPr>
        <w:t xml:space="preserve"> values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sample)</w:t>
      </w:r>
    </w:p>
    <w:p w14:paraId="011AEA94" w14:textId="77777777" w:rsidR="00F44D8B" w:rsidRPr="009B381A" w:rsidRDefault="00DB3F02" w:rsidP="00F44D8B">
      <w:pPr>
        <w:numPr>
          <w:ilvl w:val="0"/>
          <w:numId w:val="9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estimation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population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based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results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provided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sample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(inference).</w:t>
      </w:r>
    </w:p>
    <w:p w14:paraId="00A5EDF6" w14:textId="77777777" w:rsidR="00F44D8B" w:rsidRPr="009B381A" w:rsidRDefault="00F44D8B" w:rsidP="00FF54D9">
      <w:pPr>
        <w:pStyle w:val="Titolo1"/>
        <w:rPr>
          <w:rFonts w:ascii="Times New Roman" w:hAnsi="Times New Roman"/>
          <w:color w:val="000000"/>
        </w:rPr>
      </w:pPr>
      <w:r w:rsidRPr="009B381A">
        <w:t>The</w:t>
      </w:r>
      <w:r w:rsidR="00FA45E7" w:rsidRPr="009B381A">
        <w:t xml:space="preserve"> </w:t>
      </w:r>
      <w:r w:rsidRPr="009B381A">
        <w:t>Bayesian</w:t>
      </w:r>
      <w:r w:rsidR="00FA45E7" w:rsidRPr="009B381A">
        <w:t xml:space="preserve"> </w:t>
      </w:r>
      <w:r w:rsidRPr="009B381A">
        <w:t>approach</w:t>
      </w:r>
      <w:r w:rsidR="00FA45E7" w:rsidRPr="009B381A">
        <w:t xml:space="preserve"> </w:t>
      </w:r>
      <w:r w:rsidRPr="009B381A">
        <w:t>to</w:t>
      </w:r>
      <w:r w:rsidR="00FA45E7" w:rsidRPr="009B381A">
        <w:t xml:space="preserve"> </w:t>
      </w:r>
      <w:r w:rsidRPr="009B381A">
        <w:t>learning</w:t>
      </w:r>
    </w:p>
    <w:p w14:paraId="78A6A0B3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Bayes</w:t>
      </w:r>
      <w:r w:rsidR="00FA45E7" w:rsidRPr="009B381A">
        <w:t xml:space="preserve"> </w:t>
      </w:r>
      <w:r w:rsidR="00DC22BE" w:rsidRPr="009B381A">
        <w:t>Theorem</w:t>
      </w:r>
    </w:p>
    <w:p w14:paraId="2B6FF06B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Bayes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theorem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of</w:t>
      </w:r>
      <w:r w:rsidR="00941E9D" w:rsidRPr="009B381A">
        <w:rPr>
          <w:rFonts w:ascii="Calibri" w:hAnsi="Calibri"/>
          <w:i/>
          <w:iCs/>
          <w:color w:val="000000"/>
        </w:rPr>
        <w:t xml:space="preserve"> causes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theorem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941E9D" w:rsidRPr="009B381A">
        <w:rPr>
          <w:rFonts w:ascii="Calibri" w:hAnsi="Calibri"/>
          <w:color w:val="000000"/>
        </w:rPr>
        <w:t xml:space="preserve">or the </w:t>
      </w:r>
      <w:r w:rsidR="00941E9D" w:rsidRPr="009B381A">
        <w:rPr>
          <w:rFonts w:ascii="Calibri" w:hAnsi="Calibri"/>
          <w:i/>
          <w:iCs/>
          <w:color w:val="000000"/>
        </w:rPr>
        <w:t>probabilistic causation theorem</w:t>
      </w:r>
      <w:r w:rsidR="00941E9D" w:rsidRPr="009B381A">
        <w:rPr>
          <w:rFonts w:ascii="Calibri" w:hAnsi="Calibri"/>
          <w:color w:val="000000"/>
        </w:rPr>
        <w:t xml:space="preserve">,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fundamental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2D6AF9" w:rsidRPr="009B381A">
        <w:rPr>
          <w:rFonts w:ascii="Calibri" w:hAnsi="Calibri"/>
          <w:color w:val="000000"/>
        </w:rPr>
        <w:t xml:space="preserve"> the reasoning form called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abduction</w:t>
      </w:r>
      <w:r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="00941E9D" w:rsidRPr="009B381A">
        <w:rPr>
          <w:rFonts w:ascii="Calibri" w:hAnsi="Calibri"/>
          <w:color w:val="000000"/>
        </w:rPr>
        <w:t xml:space="preserve">Proposed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Rev.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Thomas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Bayes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'700,</w:t>
      </w:r>
      <w:r w:rsidR="00FA45E7" w:rsidRPr="009B381A">
        <w:rPr>
          <w:rFonts w:ascii="Calibri" w:hAnsi="Calibri"/>
          <w:color w:val="000000"/>
        </w:rPr>
        <w:t xml:space="preserve"> </w:t>
      </w:r>
      <w:r w:rsidR="00941E9D" w:rsidRPr="009B381A">
        <w:rPr>
          <w:rFonts w:ascii="Calibri" w:hAnsi="Calibri"/>
          <w:color w:val="000000"/>
        </w:rPr>
        <w:t xml:space="preserve">it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941E9D" w:rsidRPr="009B381A">
        <w:rPr>
          <w:rFonts w:ascii="Calibri" w:hAnsi="Calibri"/>
          <w:color w:val="000000"/>
        </w:rPr>
        <w:t>as the triggering cause of a verified event B</w:t>
      </w:r>
      <w:r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"reverses"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passing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posteriori"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"a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priori"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[13]</w:t>
      </w:r>
    </w:p>
    <w:p w14:paraId="00670E12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statement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Bayes'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theorem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particularly</w:t>
      </w:r>
      <w:r w:rsidR="00FA45E7" w:rsidRPr="009B381A">
        <w:rPr>
          <w:rFonts w:ascii="Calibri" w:hAnsi="Calibri"/>
          <w:color w:val="000000"/>
        </w:rPr>
        <w:t xml:space="preserve"> </w:t>
      </w:r>
      <w:r w:rsidR="00941E9D" w:rsidRPr="009B381A">
        <w:rPr>
          <w:rFonts w:ascii="Calibri" w:hAnsi="Calibri"/>
          <w:color w:val="000000"/>
        </w:rPr>
        <w:t>complex</w:t>
      </w:r>
      <w:r w:rsidRPr="009B381A">
        <w:rPr>
          <w:rFonts w:ascii="Calibri" w:hAnsi="Calibri"/>
          <w:color w:val="000000"/>
        </w:rPr>
        <w:t>:</w:t>
      </w:r>
    </w:p>
    <w:p w14:paraId="0C9369D0" w14:textId="617D59CB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2157B5">
        <w:rPr>
          <w:rFonts w:ascii="Calibri" w:hAnsi="Calibri"/>
          <w:color w:val="000000"/>
        </w:rPr>
        <w:t>given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equal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compared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multiplied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ratio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941E9D" w:rsidRPr="009B381A">
        <w:rPr>
          <w:rFonts w:ascii="Calibri" w:hAnsi="Calibri"/>
          <w:color w:val="000000"/>
        </w:rPr>
        <w:t xml:space="preserve">absolute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B.</w:t>
      </w:r>
    </w:p>
    <w:p w14:paraId="0E4EF68E" w14:textId="77777777" w:rsidR="00F44D8B" w:rsidRPr="009B381A" w:rsidRDefault="00F44D8B" w:rsidP="00C12E1F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P(A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P(B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|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*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P(A)/</w:t>
      </w:r>
      <w:r w:rsidR="00A31E8E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(B)</w:t>
      </w:r>
    </w:p>
    <w:p w14:paraId="06556AF7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Even</w:t>
      </w:r>
      <w:r w:rsidR="00FA45E7" w:rsidRPr="009B381A">
        <w:rPr>
          <w:rFonts w:ascii="Calibri" w:hAnsi="Calibri"/>
          <w:color w:val="000000"/>
        </w:rPr>
        <w:t xml:space="preserve"> </w:t>
      </w:r>
      <w:r w:rsidR="002D6AF9" w:rsidRPr="009B381A">
        <w:rPr>
          <w:rFonts w:ascii="Calibri" w:hAnsi="Calibri"/>
          <w:color w:val="000000"/>
        </w:rPr>
        <w:t>its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difficult,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but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omit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theorems.</w:t>
      </w:r>
    </w:p>
    <w:p w14:paraId="15F5319B" w14:textId="1ECBC6EC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Bayes'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theorem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="00EA09E9" w:rsidRPr="009B381A">
        <w:rPr>
          <w:rFonts w:ascii="Calibri" w:hAnsi="Calibri"/>
          <w:color w:val="000000"/>
        </w:rPr>
        <w:t xml:space="preserve">explained </w:t>
      </w:r>
      <w:r w:rsidRPr="009B381A">
        <w:rPr>
          <w:rFonts w:ascii="Calibri" w:hAnsi="Calibri"/>
          <w:color w:val="000000"/>
        </w:rPr>
        <w:t>above,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interested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extension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C12E1F">
        <w:rPr>
          <w:rFonts w:ascii="Calibri" w:hAnsi="Calibri"/>
          <w:i/>
          <w:iCs/>
          <w:color w:val="000000"/>
        </w:rPr>
        <w:t>A</w:t>
      </w:r>
      <w:r w:rsidR="00FA45E7" w:rsidRPr="00C12E1F">
        <w:rPr>
          <w:rFonts w:ascii="Calibri" w:hAnsi="Calibri"/>
          <w:i/>
          <w:iCs/>
          <w:color w:val="000000"/>
        </w:rPr>
        <w:t xml:space="preserve"> </w:t>
      </w:r>
      <w:r w:rsidRPr="00C12E1F">
        <w:rPr>
          <w:rFonts w:ascii="Calibri" w:hAnsi="Calibri"/>
          <w:i/>
          <w:iCs/>
          <w:color w:val="000000"/>
          <w:sz w:val="15"/>
          <w:szCs w:val="15"/>
          <w:vertAlign w:val="superscript"/>
        </w:rPr>
        <w:t>1</w:t>
      </w:r>
      <w:r w:rsidR="00FA45E7" w:rsidRPr="00C12E1F">
        <w:rPr>
          <w:rFonts w:ascii="Calibri" w:hAnsi="Calibri"/>
          <w:i/>
          <w:iCs/>
          <w:color w:val="000000"/>
          <w:sz w:val="15"/>
          <w:szCs w:val="15"/>
          <w:vertAlign w:val="superscript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C12E1F">
        <w:rPr>
          <w:rFonts w:ascii="Calibri" w:hAnsi="Calibri"/>
          <w:i/>
          <w:iCs/>
          <w:color w:val="000000"/>
        </w:rPr>
        <w:t>A</w:t>
      </w:r>
      <w:r w:rsidR="00FA45E7" w:rsidRPr="00C12E1F">
        <w:rPr>
          <w:rFonts w:ascii="Calibri" w:hAnsi="Calibri"/>
          <w:i/>
          <w:iCs/>
          <w:color w:val="000000"/>
        </w:rPr>
        <w:t xml:space="preserve"> </w:t>
      </w:r>
      <w:r w:rsidRPr="00C12E1F">
        <w:rPr>
          <w:rFonts w:ascii="Calibri" w:hAnsi="Calibri"/>
          <w:i/>
          <w:iCs/>
          <w:color w:val="000000"/>
          <w:sz w:val="15"/>
          <w:szCs w:val="15"/>
          <w:vertAlign w:val="superscript"/>
        </w:rPr>
        <w:t>2</w:t>
      </w:r>
      <w:r w:rsidR="00FA45E7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...</w:t>
      </w:r>
      <w:r w:rsidR="00FA45E7" w:rsidRPr="009B381A">
        <w:rPr>
          <w:rFonts w:ascii="Calibri" w:hAnsi="Calibri"/>
          <w:color w:val="000000"/>
        </w:rPr>
        <w:t xml:space="preserve"> </w:t>
      </w:r>
      <w:r w:rsidRPr="00C12E1F">
        <w:rPr>
          <w:rFonts w:ascii="Calibri" w:hAnsi="Calibri"/>
          <w:i/>
          <w:iCs/>
          <w:color w:val="000000"/>
        </w:rPr>
        <w:t>A</w:t>
      </w:r>
      <w:r w:rsidR="00FA45E7" w:rsidRPr="00C12E1F">
        <w:rPr>
          <w:rFonts w:ascii="Calibri" w:hAnsi="Calibri"/>
          <w:i/>
          <w:iCs/>
          <w:color w:val="000000"/>
        </w:rPr>
        <w:t xml:space="preserve"> </w:t>
      </w:r>
      <w:r w:rsidRPr="00C12E1F">
        <w:rPr>
          <w:rFonts w:ascii="Calibri" w:hAnsi="Calibri"/>
          <w:i/>
          <w:iCs/>
          <w:color w:val="000000"/>
          <w:sz w:val="15"/>
          <w:szCs w:val="15"/>
          <w:vertAlign w:val="superscript"/>
        </w:rPr>
        <w:t>n</w:t>
      </w:r>
      <w:r w:rsidR="00FA45E7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="00EA09E9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="00EA09E9" w:rsidRPr="009B381A">
        <w:rPr>
          <w:rFonts w:ascii="Calibri" w:hAnsi="Calibri"/>
          <w:color w:val="000000"/>
        </w:rPr>
        <w:t>, being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completely</w:t>
      </w:r>
      <w:r w:rsidR="00EA09E9" w:rsidRPr="009B381A">
        <w:rPr>
          <w:rFonts w:ascii="Calibri" w:hAnsi="Calibri"/>
          <w:color w:val="000000"/>
        </w:rPr>
        <w:t xml:space="preserve"> disjoint, fully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cover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1C41A4">
        <w:rPr>
          <w:rFonts w:ascii="Calibri" w:hAnsi="Calibri"/>
          <w:color w:val="000000"/>
        </w:rPr>
        <w:t xml:space="preserve">sample </w:t>
      </w:r>
      <w:r w:rsidRPr="009B381A">
        <w:rPr>
          <w:rFonts w:ascii="Calibri" w:hAnsi="Calibri"/>
          <w:color w:val="000000"/>
        </w:rPr>
        <w:t>space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absolute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probabilities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them;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case</w:t>
      </w:r>
      <w:r w:rsidR="00A64E44" w:rsidRPr="009B381A">
        <w:rPr>
          <w:rFonts w:ascii="Calibri" w:hAnsi="Calibri"/>
          <w:color w:val="000000"/>
        </w:rPr>
        <w:t>, the extended Bayes’ theorem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allows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each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A</w:t>
      </w:r>
      <w:r w:rsidR="00FA45E7" w:rsidRPr="001C41A4">
        <w:rPr>
          <w:rFonts w:ascii="Calibri" w:hAnsi="Calibri"/>
          <w:i/>
          <w:iCs/>
          <w:color w:val="000000"/>
        </w:rPr>
        <w:t xml:space="preserve"> </w:t>
      </w:r>
      <w:proofErr w:type="spellStart"/>
      <w:r w:rsidRPr="001C41A4">
        <w:rPr>
          <w:rFonts w:ascii="Calibri" w:hAnsi="Calibri"/>
          <w:i/>
          <w:iCs/>
          <w:color w:val="000000"/>
          <w:sz w:val="15"/>
          <w:szCs w:val="15"/>
          <w:vertAlign w:val="superscript"/>
        </w:rPr>
        <w:t>i</w:t>
      </w:r>
      <w:proofErr w:type="spellEnd"/>
      <w:r w:rsidR="00FA45E7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="00EA09E9" w:rsidRPr="009B381A">
        <w:rPr>
          <w:rFonts w:ascii="Calibri" w:hAnsi="Calibri"/>
          <w:color w:val="000000"/>
          <w:sz w:val="15"/>
          <w:szCs w:val="15"/>
          <w:vertAlign w:val="superscript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A64E44" w:rsidRPr="009B381A">
        <w:rPr>
          <w:rFonts w:ascii="Calibri" w:hAnsi="Calibri"/>
          <w:color w:val="000000"/>
        </w:rPr>
        <w:t xml:space="preserve">verified event </w:t>
      </w:r>
      <w:r w:rsidR="00A64E44" w:rsidRPr="001C41A4">
        <w:rPr>
          <w:rFonts w:ascii="Calibri" w:hAnsi="Calibri"/>
          <w:i/>
          <w:iCs/>
          <w:color w:val="000000"/>
        </w:rPr>
        <w:t>B</w:t>
      </w:r>
      <w:r w:rsidRPr="009B381A">
        <w:rPr>
          <w:rFonts w:ascii="Calibri" w:hAnsi="Calibri"/>
          <w:color w:val="000000"/>
        </w:rPr>
        <w:t>.</w:t>
      </w:r>
    </w:p>
    <w:p w14:paraId="7A7CB50D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Instead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showing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formulation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extended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version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describe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example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problem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allows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solve.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[13]</w:t>
      </w:r>
    </w:p>
    <w:p w14:paraId="1D3A9C96" w14:textId="188280EF" w:rsidR="00F44D8B" w:rsidRPr="009B381A" w:rsidRDefault="00F44D8B" w:rsidP="00F44D8B">
      <w:pPr>
        <w:bidi w:val="0"/>
        <w:spacing w:before="60" w:after="60" w:line="238" w:lineRule="atLeast"/>
        <w:ind w:left="72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produces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computer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three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different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plants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will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call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1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3.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produced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defective.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produces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30%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total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1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25%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2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remaining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45%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3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plant.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Statistical surveys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conducted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company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confirm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2%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components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 xml:space="preserve">produced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first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defective,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second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defect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occurs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incidence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</w:t>
      </w:r>
      <w:r w:rsidR="001C41A4">
        <w:rPr>
          <w:rFonts w:ascii="Calibri" w:hAnsi="Calibri"/>
          <w:color w:val="000000"/>
        </w:rPr>
        <w:t>.</w:t>
      </w:r>
      <w:r w:rsidRPr="009B381A">
        <w:rPr>
          <w:rFonts w:ascii="Calibri" w:hAnsi="Calibri"/>
          <w:color w:val="000000"/>
        </w:rPr>
        <w:t>8%,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third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plant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produces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1</w:t>
      </w:r>
      <w:r w:rsidR="001C41A4">
        <w:rPr>
          <w:rFonts w:ascii="Calibri" w:hAnsi="Calibri"/>
          <w:color w:val="000000"/>
        </w:rPr>
        <w:t>.</w:t>
      </w:r>
      <w:r w:rsidRPr="009B381A">
        <w:rPr>
          <w:rFonts w:ascii="Calibri" w:hAnsi="Calibri"/>
          <w:color w:val="000000"/>
        </w:rPr>
        <w:t>33%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defective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components.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customer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orders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receives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defective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Calculate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received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second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plant</w:t>
      </w:r>
      <w:r w:rsidRPr="009B381A">
        <w:rPr>
          <w:rFonts w:ascii="Calibri" w:hAnsi="Calibri"/>
          <w:color w:val="000000"/>
        </w:rPr>
        <w:t>.</w:t>
      </w:r>
    </w:p>
    <w:p w14:paraId="6C95F517" w14:textId="45835870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solution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defective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component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27</w:t>
      </w:r>
      <w:r w:rsidR="001C41A4">
        <w:rPr>
          <w:rFonts w:ascii="Calibri" w:hAnsi="Calibri"/>
          <w:color w:val="000000"/>
        </w:rPr>
        <w:t>.</w:t>
      </w:r>
      <w:r w:rsidRPr="009B381A">
        <w:rPr>
          <w:rFonts w:ascii="Calibri" w:hAnsi="Calibri"/>
          <w:color w:val="000000"/>
        </w:rPr>
        <w:t>3%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plant</w:t>
      </w:r>
      <w:r w:rsidR="00FA45E7" w:rsidRPr="009B381A">
        <w:rPr>
          <w:rFonts w:ascii="Calibri" w:hAnsi="Calibri"/>
          <w:color w:val="000000"/>
        </w:rPr>
        <w:t xml:space="preserve"> </w:t>
      </w:r>
      <w:r w:rsidR="00C445AB" w:rsidRPr="009B381A">
        <w:rPr>
          <w:rFonts w:ascii="Calibri" w:hAnsi="Calibri"/>
          <w:color w:val="000000"/>
        </w:rPr>
        <w:t>P</w:t>
      </w:r>
      <w:r w:rsidRPr="009B381A">
        <w:rPr>
          <w:rFonts w:ascii="Calibri" w:hAnsi="Calibri"/>
          <w:color w:val="000000"/>
        </w:rPr>
        <w:t>2.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give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demonstration,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because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exposed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extended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version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Bayes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based;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hand</w:t>
      </w:r>
      <w:r w:rsidR="00993796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interested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giving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idea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​​its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use.</w:t>
      </w:r>
    </w:p>
    <w:p w14:paraId="4FE861F3" w14:textId="77777777" w:rsidR="00F44D8B" w:rsidRPr="009B381A" w:rsidRDefault="00F44D8B" w:rsidP="00FF54D9">
      <w:pPr>
        <w:pStyle w:val="Titolo2"/>
        <w:rPr>
          <w:rFonts w:ascii="Times New Roman" w:hAnsi="Times New Roman"/>
          <w:color w:val="000000"/>
        </w:rPr>
      </w:pPr>
      <w:r w:rsidRPr="009B381A">
        <w:t>Bayesian</w:t>
      </w:r>
      <w:r w:rsidR="00FA45E7" w:rsidRPr="009B381A">
        <w:t xml:space="preserve"> </w:t>
      </w:r>
      <w:r w:rsidRPr="009B381A">
        <w:t>inference</w:t>
      </w:r>
      <w:r w:rsidR="00FA45E7" w:rsidRPr="009B381A">
        <w:t xml:space="preserve"> </w:t>
      </w:r>
      <w:r w:rsidRPr="009B381A">
        <w:t>and</w:t>
      </w:r>
      <w:r w:rsidR="00FA45E7" w:rsidRPr="009B381A">
        <w:t xml:space="preserve"> </w:t>
      </w:r>
      <w:r w:rsidRPr="009B381A">
        <w:t>machine</w:t>
      </w:r>
      <w:r w:rsidR="00FA45E7" w:rsidRPr="009B381A">
        <w:t xml:space="preserve"> </w:t>
      </w:r>
      <w:r w:rsidRPr="009B381A">
        <w:t>learning</w:t>
      </w:r>
    </w:p>
    <w:p w14:paraId="21028504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Bayes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considered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cornerstone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construction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models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learn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from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experience,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making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good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available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data;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surprising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A64E44" w:rsidRPr="009B381A">
        <w:rPr>
          <w:rFonts w:ascii="Calibri" w:hAnsi="Calibri"/>
          <w:color w:val="000000"/>
        </w:rPr>
        <w:t xml:space="preserve">so-called </w:t>
      </w:r>
      <w:r w:rsidR="00A64E44" w:rsidRPr="009B381A">
        <w:rPr>
          <w:rFonts w:ascii="Calibri" w:hAnsi="Calibri"/>
          <w:i/>
          <w:iCs/>
          <w:color w:val="000000"/>
        </w:rPr>
        <w:t>Bayesian inference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methodology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inspired</w:t>
      </w:r>
      <w:r w:rsidR="00FA45E7" w:rsidRPr="009B381A">
        <w:rPr>
          <w:rFonts w:ascii="Calibri" w:hAnsi="Calibri"/>
          <w:color w:val="000000"/>
        </w:rPr>
        <w:t xml:space="preserve"> </w:t>
      </w:r>
      <w:r w:rsidR="00A64E44"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popular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field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machine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learning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.</w:t>
      </w:r>
    </w:p>
    <w:p w14:paraId="78B5A6D8" w14:textId="77777777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application</w:t>
      </w:r>
      <w:r w:rsidR="00056529" w:rsidRPr="009B381A">
        <w:rPr>
          <w:rFonts w:ascii="Calibri" w:hAnsi="Calibri"/>
          <w:color w:val="000000"/>
        </w:rPr>
        <w:t xml:space="preserve"> context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complex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system</w:t>
      </w:r>
      <w:r w:rsidR="00056529" w:rsidRPr="009B381A">
        <w:rPr>
          <w:rFonts w:ascii="Calibri" w:hAnsi="Calibri"/>
          <w:i/>
          <w:iCs/>
          <w:color w:val="000000"/>
        </w:rPr>
        <w:t>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systems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several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agents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interact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non-linear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fashion,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effects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depend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="00056529" w:rsidRPr="009B381A">
        <w:rPr>
          <w:rFonts w:ascii="Calibri" w:hAnsi="Calibri"/>
          <w:color w:val="000000"/>
        </w:rPr>
        <w:t xml:space="preserve">the </w:t>
      </w:r>
      <w:r w:rsidRPr="009B381A">
        <w:rPr>
          <w:rFonts w:ascii="Calibri" w:hAnsi="Calibri"/>
          <w:color w:val="000000"/>
        </w:rPr>
        <w:t>causes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simple,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proportional</w:t>
      </w:r>
      <w:r w:rsidR="00056529" w:rsidRPr="009B381A">
        <w:rPr>
          <w:rFonts w:ascii="Calibri" w:hAnsi="Calibri"/>
          <w:color w:val="000000"/>
        </w:rPr>
        <w:t xml:space="preserve"> way</w:t>
      </w:r>
      <w:r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complex,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represent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their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behavior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through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parametric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models;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definition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model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requires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identification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​​of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parameters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appear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often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theoretical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reasons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0F07A3" w:rsidRPr="009B381A">
        <w:rPr>
          <w:rFonts w:ascii="Calibri" w:hAnsi="Calibri"/>
          <w:color w:val="000000"/>
        </w:rPr>
        <w:t>assume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these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​​follow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well-studied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statistical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distributions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such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known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Bernouilli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distribution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discrete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</w:t>
      </w:r>
      <w:r w:rsidR="00C05FA1" w:rsidRPr="009B381A">
        <w:rPr>
          <w:rFonts w:ascii="Calibri" w:hAnsi="Calibri"/>
          <w:color w:val="000000"/>
        </w:rPr>
        <w:t>dice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throwing)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Gauss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distribution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typical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Gaussian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curve,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resembles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bell)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for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events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continuous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values.</w:t>
      </w:r>
    </w:p>
    <w:p w14:paraId="6BCE95BE" w14:textId="77777777" w:rsidR="00F44D8B" w:rsidRPr="009B381A" w:rsidRDefault="000F07A3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 xml:space="preserve">Bayesian inference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statistical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inference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method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Bayes'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theorem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used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update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probability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hypothesis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i.e. the parameters of the model that represents it</w:t>
      </w:r>
      <w:r w:rsidR="00F44D8B" w:rsidRPr="009B381A">
        <w:rPr>
          <w:rFonts w:ascii="Calibri" w:hAnsi="Calibri"/>
          <w:color w:val="000000"/>
        </w:rPr>
        <w:t>,</w:t>
      </w:r>
      <w:r w:rsidRPr="009B381A">
        <w:rPr>
          <w:rFonts w:ascii="Calibri" w:hAnsi="Calibri"/>
          <w:color w:val="000000"/>
        </w:rPr>
        <w:t xml:space="preserve"> as more </w:t>
      </w:r>
      <w:r w:rsidR="00F44D8B" w:rsidRPr="009B381A">
        <w:rPr>
          <w:rFonts w:ascii="Calibri" w:hAnsi="Calibri"/>
          <w:color w:val="000000"/>
        </w:rPr>
        <w:t>evidence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information</w:t>
      </w:r>
      <w:r w:rsidRPr="009B381A">
        <w:rPr>
          <w:rFonts w:ascii="Calibri" w:hAnsi="Calibri"/>
          <w:color w:val="000000"/>
        </w:rPr>
        <w:t xml:space="preserve"> becomes available</w:t>
      </w:r>
      <w:r w:rsidR="00F44D8B" w:rsidRPr="009B381A">
        <w:rPr>
          <w:rFonts w:ascii="Calibri" w:hAnsi="Calibri"/>
          <w:color w:val="000000"/>
        </w:rPr>
        <w:t>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[15]</w:t>
      </w:r>
    </w:p>
    <w:p w14:paraId="6F537BCD" w14:textId="77777777" w:rsidR="00F44D8B" w:rsidRPr="009B381A" w:rsidRDefault="000F07A3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 xml:space="preserve">In Bayesian inference, </w:t>
      </w:r>
      <w:r w:rsidR="00F44D8B" w:rsidRPr="009B381A">
        <w:rPr>
          <w:rFonts w:ascii="Calibri" w:hAnsi="Calibri"/>
          <w:color w:val="000000"/>
        </w:rPr>
        <w:t>unlike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traditional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approaches,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model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parameters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learned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form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probability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i/>
          <w:iCs/>
          <w:color w:val="000000"/>
        </w:rPr>
        <w:t>distributions</w:t>
      </w:r>
      <w:r w:rsidR="00F44D8B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makes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model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itself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flexible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 xml:space="preserve">allows you to update its shape </w:t>
      </w:r>
      <w:r w:rsidR="00F44D8B" w:rsidRPr="009B381A">
        <w:rPr>
          <w:rFonts w:ascii="Calibri" w:hAnsi="Calibri"/>
          <w:color w:val="000000"/>
        </w:rPr>
        <w:t>when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you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new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observations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system,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without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having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throw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away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everything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was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"learned"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until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then.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addition</w:t>
      </w:r>
      <w:r w:rsidR="007E7B7E"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seems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="007E7B7E" w:rsidRPr="009B381A">
        <w:rPr>
          <w:rFonts w:ascii="Calibri" w:hAnsi="Calibri"/>
          <w:color w:val="000000"/>
        </w:rPr>
        <w:t>Bayesian inference allows,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extent,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treat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approximate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models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nonlinear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systems,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which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="008F69D0" w:rsidRPr="009B381A">
        <w:rPr>
          <w:rFonts w:ascii="Calibri" w:hAnsi="Calibri"/>
          <w:color w:val="000000"/>
        </w:rPr>
        <w:t xml:space="preserve">deemed to be </w:t>
      </w:r>
      <w:r w:rsidR="00F44D8B" w:rsidRPr="009B381A">
        <w:rPr>
          <w:rFonts w:ascii="Calibri" w:hAnsi="Calibri"/>
          <w:color w:val="000000"/>
        </w:rPr>
        <w:t>practically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impossible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with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other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approaches.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[14]</w:t>
      </w:r>
    </w:p>
    <w:p w14:paraId="70C16952" w14:textId="16DF99E9" w:rsidR="00F44D8B" w:rsidRPr="009B381A" w:rsidRDefault="00F44D8B" w:rsidP="00F44D8B">
      <w:pPr>
        <w:bidi w:val="0"/>
        <w:spacing w:before="60" w:after="60" w:line="238" w:lineRule="atLeast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previous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path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noticed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how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machine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learning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techniques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widely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text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analysis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interpretation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tasks.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have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briefly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described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the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Natural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Language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ToolKit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</w:t>
      </w:r>
      <w:r w:rsidRPr="009B381A">
        <w:rPr>
          <w:rFonts w:ascii="Calibri" w:hAnsi="Calibri"/>
          <w:i/>
          <w:iCs/>
          <w:color w:val="000000"/>
        </w:rPr>
        <w:t>NLTK</w:t>
      </w:r>
      <w:r w:rsidRPr="009B381A">
        <w:rPr>
          <w:rFonts w:ascii="Calibri" w:hAnsi="Calibri"/>
          <w:color w:val="000000"/>
        </w:rPr>
        <w:t>),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didactically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oriented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library</w:t>
      </w:r>
      <w:r w:rsidR="001C41A4">
        <w:rPr>
          <w:rFonts w:ascii="Calibri" w:hAnsi="Calibri"/>
          <w:color w:val="000000"/>
        </w:rPr>
        <w:t xml:space="preserve"> of algorithms written in the </w:t>
      </w:r>
      <w:r w:rsidR="001C41A4" w:rsidRPr="009B381A">
        <w:rPr>
          <w:rFonts w:ascii="Calibri" w:hAnsi="Calibri"/>
          <w:color w:val="000000"/>
        </w:rPr>
        <w:t>Python</w:t>
      </w:r>
      <w:r w:rsidR="001C41A4">
        <w:rPr>
          <w:rFonts w:ascii="Calibri" w:hAnsi="Calibri"/>
          <w:color w:val="000000"/>
        </w:rPr>
        <w:t xml:space="preserve"> programming language</w:t>
      </w:r>
      <w:r w:rsidRPr="009B381A">
        <w:rPr>
          <w:rFonts w:ascii="Calibri" w:hAnsi="Calibri"/>
          <w:color w:val="000000"/>
        </w:rPr>
        <w:t>: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it</w:t>
      </w:r>
      <w:r w:rsidR="00FA45E7" w:rsidRPr="009B381A">
        <w:rPr>
          <w:rFonts w:ascii="Calibri" w:hAnsi="Calibri"/>
          <w:color w:val="000000"/>
        </w:rPr>
        <w:t xml:space="preserve"> </w:t>
      </w:r>
      <w:r w:rsidR="007E7B7E" w:rsidRPr="009B381A">
        <w:rPr>
          <w:rFonts w:ascii="Calibri" w:hAnsi="Calibri"/>
          <w:color w:val="000000"/>
        </w:rPr>
        <w:t>devotes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entire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machine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learning;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spaCy</w:t>
      </w:r>
      <w:r w:rsidRPr="009B381A">
        <w:rPr>
          <w:rFonts w:ascii="Calibri" w:hAnsi="Calibri"/>
          <w:color w:val="000000"/>
        </w:rPr>
        <w:t>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Python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library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little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modern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more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professional,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based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updated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deep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learning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algorithms.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saw</w:t>
      </w:r>
      <w:r w:rsidR="00FA45E7" w:rsidRPr="009B381A">
        <w:rPr>
          <w:rFonts w:ascii="Calibri" w:hAnsi="Calibri"/>
          <w:color w:val="000000"/>
        </w:rPr>
        <w:t xml:space="preserve"> </w:t>
      </w:r>
      <w:r w:rsidR="008F69D0" w:rsidRPr="009B381A">
        <w:rPr>
          <w:rFonts w:ascii="Calibri" w:hAnsi="Calibri"/>
          <w:color w:val="000000"/>
        </w:rPr>
        <w:t>that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machine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learning</w:t>
      </w:r>
      <w:r w:rsidR="00FA45E7" w:rsidRPr="009B381A">
        <w:rPr>
          <w:rFonts w:ascii="Calibri" w:hAnsi="Calibri"/>
          <w:color w:val="000000"/>
        </w:rPr>
        <w:t xml:space="preserve"> </w:t>
      </w:r>
      <w:r w:rsidR="007E7B7E" w:rsidRPr="009B381A">
        <w:rPr>
          <w:rFonts w:ascii="Calibri" w:hAnsi="Calibri"/>
          <w:color w:val="000000"/>
        </w:rPr>
        <w:t xml:space="preserve">algorithms </w:t>
      </w:r>
      <w:r w:rsidRPr="009B381A">
        <w:rPr>
          <w:rFonts w:ascii="Calibri" w:hAnsi="Calibri"/>
          <w:color w:val="000000"/>
        </w:rPr>
        <w:t>are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widely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applied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computational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linguistics</w:t>
      </w:r>
      <w:r w:rsidR="007E7B7E" w:rsidRPr="009B381A">
        <w:rPr>
          <w:rFonts w:ascii="Calibri" w:hAnsi="Calibri"/>
          <w:color w:val="000000"/>
        </w:rPr>
        <w:t xml:space="preserve"> tasks</w:t>
      </w:r>
      <w:r w:rsidR="00FA45E7" w:rsidRPr="009B381A">
        <w:rPr>
          <w:rFonts w:ascii="Calibri" w:hAnsi="Calibri"/>
          <w:color w:val="000000"/>
        </w:rPr>
        <w:t xml:space="preserve"> </w:t>
      </w:r>
      <w:r w:rsidR="007E7B7E" w:rsidRPr="009B381A">
        <w:rPr>
          <w:rFonts w:ascii="Calibri" w:hAnsi="Calibri"/>
          <w:color w:val="000000"/>
        </w:rPr>
        <w:t>such as</w:t>
      </w:r>
    </w:p>
    <w:p w14:paraId="46F266C0" w14:textId="77777777" w:rsidR="00F44D8B" w:rsidRPr="009B381A" w:rsidRDefault="00F44D8B" w:rsidP="00F44D8B">
      <w:pPr>
        <w:numPr>
          <w:ilvl w:val="0"/>
          <w:numId w:val="10"/>
        </w:numPr>
        <w:bidi w:val="0"/>
        <w:spacing w:before="60"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i/>
          <w:iCs/>
          <w:color w:val="000000"/>
        </w:rPr>
        <w:t>segmentation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texts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into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sentences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tokens</w:t>
      </w:r>
    </w:p>
    <w:p w14:paraId="5C5CA63F" w14:textId="77777777" w:rsidR="00F44D8B" w:rsidRPr="009B381A" w:rsidRDefault="00F44D8B" w:rsidP="00F44D8B">
      <w:pPr>
        <w:numPr>
          <w:ilvl w:val="0"/>
          <w:numId w:val="10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document</w:t>
      </w:r>
      <w:r w:rsidR="00FA45E7" w:rsidRPr="009B381A">
        <w:rPr>
          <w:rFonts w:ascii="Calibri" w:hAnsi="Calibri"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classification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sentiment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analysis</w:t>
      </w:r>
    </w:p>
    <w:p w14:paraId="69629833" w14:textId="77777777" w:rsidR="00F44D8B" w:rsidRPr="009B381A" w:rsidRDefault="00F44D8B" w:rsidP="00F44D8B">
      <w:pPr>
        <w:numPr>
          <w:ilvl w:val="0"/>
          <w:numId w:val="10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calculation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stylistic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/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or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semantic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similarity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between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documents</w:t>
      </w:r>
    </w:p>
    <w:p w14:paraId="0675CA27" w14:textId="77777777" w:rsidR="00F44D8B" w:rsidRPr="009B381A" w:rsidRDefault="007E7B7E" w:rsidP="00F44D8B">
      <w:pPr>
        <w:numPr>
          <w:ilvl w:val="0"/>
          <w:numId w:val="10"/>
        </w:numPr>
        <w:bidi w:val="0"/>
        <w:spacing w:after="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 xml:space="preserve">sentence by sentence </w:t>
      </w:r>
      <w:r w:rsidR="00F44D8B" w:rsidRPr="009B381A">
        <w:rPr>
          <w:rFonts w:ascii="Calibri" w:hAnsi="Calibri"/>
          <w:i/>
          <w:iCs/>
          <w:color w:val="000000"/>
        </w:rPr>
        <w:t>alignment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and,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within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certain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limits,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word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by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word</w:t>
      </w:r>
      <w:r w:rsidR="00FA45E7" w:rsidRPr="009B381A">
        <w:rPr>
          <w:rFonts w:ascii="Calibri" w:hAnsi="Calibri"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alignment</w:t>
      </w:r>
      <w:r w:rsidRPr="009B381A">
        <w:rPr>
          <w:rFonts w:ascii="Calibri" w:hAnsi="Calibri"/>
          <w:i/>
          <w:iCs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parallel</w:t>
      </w:r>
      <w:r w:rsidR="00FA45E7" w:rsidRPr="009B381A">
        <w:rPr>
          <w:rFonts w:ascii="Calibri" w:hAnsi="Calibri"/>
          <w:color w:val="000000"/>
        </w:rPr>
        <w:t xml:space="preserve"> </w:t>
      </w:r>
      <w:r w:rsidR="00F44D8B" w:rsidRPr="009B381A">
        <w:rPr>
          <w:rFonts w:ascii="Calibri" w:hAnsi="Calibri"/>
          <w:color w:val="000000"/>
        </w:rPr>
        <w:t>texts</w:t>
      </w:r>
    </w:p>
    <w:p w14:paraId="2DB728AB" w14:textId="348A23DB" w:rsidR="00FE485A" w:rsidRPr="00FE485A" w:rsidRDefault="00F44D8B" w:rsidP="00FE485A">
      <w:pPr>
        <w:numPr>
          <w:ilvl w:val="0"/>
          <w:numId w:val="10"/>
        </w:numPr>
        <w:bidi w:val="0"/>
        <w:spacing w:after="60" w:line="238" w:lineRule="atLeast"/>
        <w:ind w:left="521" w:firstLine="0"/>
        <w:rPr>
          <w:rFonts w:ascii="Times New Roman" w:hAnsi="Times New Roman"/>
          <w:color w:val="000000"/>
        </w:rPr>
      </w:pPr>
      <w:r w:rsidRPr="009B381A">
        <w:rPr>
          <w:rFonts w:ascii="Calibri" w:hAnsi="Calibri"/>
          <w:color w:val="000000"/>
        </w:rPr>
        <w:t>construction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of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translation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i/>
          <w:iCs/>
          <w:color w:val="000000"/>
        </w:rPr>
        <w:t>memories</w:t>
      </w:r>
      <w:r w:rsidR="00FA45E7" w:rsidRPr="009B381A">
        <w:rPr>
          <w:rFonts w:ascii="Calibri" w:hAnsi="Calibri"/>
          <w:i/>
          <w:iCs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and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automatic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translation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on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a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statistical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basis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(</w:t>
      </w:r>
      <w:r w:rsidRPr="001C41A4">
        <w:rPr>
          <w:rFonts w:ascii="Calibri" w:hAnsi="Calibri"/>
          <w:i/>
          <w:iCs/>
          <w:color w:val="000000"/>
        </w:rPr>
        <w:t>SMT</w:t>
      </w:r>
      <w:r w:rsidR="00FA45E7" w:rsidRPr="009B381A">
        <w:rPr>
          <w:rFonts w:ascii="Calibri" w:hAnsi="Calibri"/>
          <w:color w:val="000000"/>
        </w:rPr>
        <w:t xml:space="preserve"> </w:t>
      </w:r>
      <w:r w:rsidRPr="009B381A">
        <w:rPr>
          <w:rFonts w:ascii="Calibri" w:hAnsi="Calibri"/>
          <w:color w:val="000000"/>
        </w:rPr>
        <w:t>=</w:t>
      </w:r>
      <w:r w:rsidR="00FA45E7" w:rsidRPr="009B381A">
        <w:rPr>
          <w:rFonts w:ascii="Calibri" w:hAnsi="Calibri"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statistical</w:t>
      </w:r>
      <w:r w:rsidR="00FA45E7" w:rsidRPr="001C41A4">
        <w:rPr>
          <w:rFonts w:ascii="Calibri" w:hAnsi="Calibri"/>
          <w:i/>
          <w:iCs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machine</w:t>
      </w:r>
      <w:r w:rsidR="00FA45E7" w:rsidRPr="001C41A4">
        <w:rPr>
          <w:rFonts w:ascii="Calibri" w:hAnsi="Calibri"/>
          <w:i/>
          <w:iCs/>
          <w:color w:val="000000"/>
        </w:rPr>
        <w:t xml:space="preserve"> </w:t>
      </w:r>
      <w:r w:rsidRPr="001C41A4">
        <w:rPr>
          <w:rFonts w:ascii="Calibri" w:hAnsi="Calibri"/>
          <w:i/>
          <w:iCs/>
          <w:color w:val="000000"/>
        </w:rPr>
        <w:t>translation</w:t>
      </w:r>
      <w:r w:rsidRPr="009B381A">
        <w:rPr>
          <w:rFonts w:ascii="Calibri" w:hAnsi="Calibri"/>
          <w:color w:val="000000"/>
        </w:rPr>
        <w:t>).</w:t>
      </w:r>
    </w:p>
    <w:p w14:paraId="234A0E1C" w14:textId="1558D1FD" w:rsidR="00FE485A" w:rsidRDefault="00FE485A" w:rsidP="00FE485A">
      <w:pPr>
        <w:pStyle w:val="Titolo1"/>
      </w:pPr>
      <w:r>
        <w:t>BIBLIOGRAPHY AND WEBOGRAPHY</w:t>
      </w:r>
    </w:p>
    <w:p w14:paraId="6C6C7F7F" w14:textId="373296DC" w:rsidR="00FE485A" w:rsidRDefault="00FE485A" w:rsidP="00FE485A">
      <w:pPr>
        <w:bidi w:val="0"/>
        <w:spacing w:after="60" w:line="238" w:lineRule="atLeast"/>
        <w:rPr>
          <w:rFonts w:cstheme="minorHAnsi"/>
          <w:color w:val="000000"/>
        </w:rPr>
      </w:pPr>
      <w:r w:rsidRPr="00FE485A">
        <w:rPr>
          <w:rFonts w:cstheme="minorHAnsi"/>
          <w:color w:val="000000"/>
        </w:rPr>
        <w:t>[1] Critical thinking about average. From top drawer teachers - resources for teachers of mathematics</w:t>
      </w:r>
      <w:r>
        <w:rPr>
          <w:rFonts w:cstheme="minorHAnsi"/>
          <w:color w:val="000000"/>
        </w:rPr>
        <w:br/>
      </w:r>
      <w:r w:rsidRPr="00FE485A">
        <w:rPr>
          <w:rFonts w:cstheme="minorHAnsi"/>
          <w:color w:val="000000"/>
        </w:rPr>
        <w:t>https://topdrawer.aamt.edu.au/Statistics/Assessment/Assessment-tasks/Critical-thinking-about-average</w:t>
      </w:r>
    </w:p>
    <w:p w14:paraId="2E2B1077" w14:textId="6005EC20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</w:rPr>
      </w:pPr>
      <w:r w:rsidRPr="00FE485A">
        <w:rPr>
          <w:rFonts w:cstheme="minorHAnsi"/>
          <w:color w:val="000000"/>
        </w:rPr>
        <w:t xml:space="preserve">[2] Steve </w:t>
      </w:r>
      <w:proofErr w:type="spellStart"/>
      <w:r w:rsidRPr="00FE485A">
        <w:rPr>
          <w:rFonts w:cstheme="minorHAnsi"/>
          <w:color w:val="000000"/>
        </w:rPr>
        <w:t>Skiena</w:t>
      </w:r>
      <w:proofErr w:type="spellEnd"/>
      <w:r w:rsidRPr="00FE485A">
        <w:rPr>
          <w:rFonts w:cstheme="minorHAnsi"/>
          <w:color w:val="000000"/>
        </w:rPr>
        <w:t>, Probability versus Statistics. In Calculated Bets: Computers, Gambling, and Mathematical Modeling to Win!</w:t>
      </w:r>
      <w:r>
        <w:rPr>
          <w:rFonts w:cstheme="minorHAnsi"/>
          <w:color w:val="000000"/>
        </w:rPr>
        <w:br/>
      </w:r>
      <w:r w:rsidRPr="00FE485A">
        <w:rPr>
          <w:rFonts w:cstheme="minorHAnsi"/>
          <w:color w:val="000000"/>
        </w:rPr>
        <w:t>https://www3.cs.stonybrook.edu/~skiena/jaialai/excerpts/node12.html</w:t>
      </w:r>
    </w:p>
    <w:p w14:paraId="7DCBC756" w14:textId="67A2BB7E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</w:rPr>
      </w:pPr>
      <w:r w:rsidRPr="00FE485A">
        <w:rPr>
          <w:rFonts w:cstheme="minorHAnsi"/>
          <w:color w:val="000000"/>
        </w:rPr>
        <w:t>[3] A very Scottish history of insurance</w:t>
      </w:r>
      <w:r>
        <w:rPr>
          <w:rFonts w:cstheme="minorHAnsi"/>
          <w:color w:val="000000"/>
        </w:rPr>
        <w:br/>
      </w:r>
      <w:r w:rsidRPr="00FE485A">
        <w:rPr>
          <w:rFonts w:cstheme="minorHAnsi"/>
          <w:color w:val="000000"/>
        </w:rPr>
        <w:t>http://sonsofscotland.com/scottish-history-insurance/</w:t>
      </w:r>
    </w:p>
    <w:p w14:paraId="0DAB321F" w14:textId="68FFD133" w:rsid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 xml:space="preserve">[4] </w:t>
      </w:r>
      <w:proofErr w:type="spellStart"/>
      <w:r w:rsidRPr="00FE485A">
        <w:rPr>
          <w:rFonts w:cstheme="minorHAnsi"/>
          <w:color w:val="000000"/>
          <w:lang w:val="it-IT"/>
        </w:rPr>
        <w:t>Yuval</w:t>
      </w:r>
      <w:proofErr w:type="spellEnd"/>
      <w:r w:rsidRPr="00FE485A">
        <w:rPr>
          <w:rFonts w:cstheme="minorHAnsi"/>
          <w:color w:val="000000"/>
          <w:lang w:val="it-IT"/>
        </w:rPr>
        <w:t xml:space="preserve"> Noah </w:t>
      </w:r>
      <w:proofErr w:type="spellStart"/>
      <w:r w:rsidRPr="00FE485A">
        <w:rPr>
          <w:rFonts w:cstheme="minorHAnsi"/>
          <w:color w:val="000000"/>
          <w:lang w:val="it-IT"/>
        </w:rPr>
        <w:t>Harari</w:t>
      </w:r>
      <w:proofErr w:type="spellEnd"/>
      <w:r w:rsidRPr="00FE485A">
        <w:rPr>
          <w:rFonts w:cstheme="minorHAnsi"/>
          <w:color w:val="000000"/>
          <w:lang w:val="it-IT"/>
        </w:rPr>
        <w:t>, Sapiens, Da animali a dèi – Breve storia dell’umanità, Bompiani, 2018</w:t>
      </w:r>
    </w:p>
    <w:p w14:paraId="6F0E7306" w14:textId="3E629117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[6] Università di Bologna – Progetto matematica, Definizione assiomatica o la teoria unificata di probabilità.</w:t>
      </w:r>
      <w:r>
        <w:rPr>
          <w:rFonts w:cstheme="minorHAnsi"/>
          <w:color w:val="000000"/>
          <w:lang w:val="it-IT"/>
        </w:rPr>
        <w:br/>
      </w:r>
      <w:r w:rsidRPr="00FE485A">
        <w:rPr>
          <w:rFonts w:cstheme="minorHAnsi"/>
          <w:color w:val="000000"/>
          <w:lang w:val="it-IT"/>
        </w:rPr>
        <w:t>http://progettomatematica.dm.unibo.it/ProbElem/8definiz.html</w:t>
      </w:r>
    </w:p>
    <w:p w14:paraId="24D410AB" w14:textId="4CC6CD2B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</w:rPr>
      </w:pPr>
      <w:r w:rsidRPr="00FE485A">
        <w:rPr>
          <w:rFonts w:cstheme="minorHAnsi"/>
          <w:color w:val="000000"/>
        </w:rPr>
        <w:t>[7] Nelson Education Ltd., Probability Events. 2009</w:t>
      </w:r>
      <w:r>
        <w:rPr>
          <w:rFonts w:cstheme="minorHAnsi"/>
          <w:color w:val="000000"/>
        </w:rPr>
        <w:br/>
      </w:r>
      <w:r w:rsidRPr="00FE485A">
        <w:rPr>
          <w:rFonts w:cstheme="minorHAnsi"/>
          <w:color w:val="000000"/>
        </w:rPr>
        <w:t xml:space="preserve">http://www.nelson.com/school/elementary/mathK8/quebec/0176237879/documents/NM8SB_12B.pdf </w:t>
      </w:r>
    </w:p>
    <w:p w14:paraId="1459033F" w14:textId="50987EAF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[8] YouMath - Scuola di matematica e fisica, Eventi compatibili, incompatibili e complementari.</w:t>
      </w:r>
      <w:r>
        <w:rPr>
          <w:rFonts w:cstheme="minorHAnsi"/>
          <w:color w:val="000000"/>
          <w:lang w:val="it-IT"/>
        </w:rPr>
        <w:br/>
      </w:r>
      <w:r w:rsidRPr="00FE485A">
        <w:rPr>
          <w:rFonts w:cstheme="minorHAnsi"/>
          <w:color w:val="000000"/>
          <w:lang w:val="it-IT"/>
        </w:rPr>
        <w:t>https://www.youmath.it/lezioni/probabilita/probabilita-discreta/1200-eventi-compatibili-e-incompatibili.html</w:t>
      </w:r>
    </w:p>
    <w:p w14:paraId="35DE4302" w14:textId="77777777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[9] Giulio D'Agostini, Incertezze in Fisica e nelle altre scienze naturali. Istituto Nazionale di Fisica Nucleare</w:t>
      </w:r>
    </w:p>
    <w:p w14:paraId="2ABD6344" w14:textId="77777777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https://www.roma1.infn.it/~dagos/PRO/node5.html</w:t>
      </w:r>
    </w:p>
    <w:p w14:paraId="1BF4011A" w14:textId="22ED4B2D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[10] Giancarlo Ragozini, Università di Napoli Federico II, Principali teoremi del calcolo delle probabilità.</w:t>
      </w:r>
      <w:r>
        <w:rPr>
          <w:rFonts w:cstheme="minorHAnsi"/>
          <w:color w:val="000000"/>
          <w:lang w:val="it-IT"/>
        </w:rPr>
        <w:br/>
      </w:r>
      <w:r w:rsidRPr="00FE485A">
        <w:rPr>
          <w:rFonts w:cstheme="minorHAnsi"/>
          <w:color w:val="000000"/>
          <w:lang w:val="it-IT"/>
        </w:rPr>
        <w:t>http://www.federica.unina.it/sociologia/statistica/principali-teoremi-del-calcolo-della-probabilita/</w:t>
      </w:r>
    </w:p>
    <w:p w14:paraId="3EA5DE8F" w14:textId="6AC4A5DE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</w:rPr>
      </w:pPr>
      <w:r w:rsidRPr="00FE485A">
        <w:rPr>
          <w:rFonts w:cstheme="minorHAnsi"/>
          <w:color w:val="000000"/>
        </w:rPr>
        <w:t>[11] J.B. Dow, Early actuarial work in eighteenth-century Scotland. Lecture delivered to the Faculty of Actuaries in Scotland, 16th October 1972.</w:t>
      </w:r>
      <w:r>
        <w:rPr>
          <w:rFonts w:cstheme="minorHAnsi"/>
          <w:color w:val="000000"/>
        </w:rPr>
        <w:br/>
      </w:r>
      <w:r w:rsidRPr="00FE485A">
        <w:rPr>
          <w:rFonts w:cstheme="minorHAnsi"/>
          <w:color w:val="000000"/>
        </w:rPr>
        <w:t>https://www.researchgate.net/publication/305950556_Early_actuarial_work_in_eighteenth-century_Scotland</w:t>
      </w:r>
    </w:p>
    <w:p w14:paraId="553BA531" w14:textId="73092372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[12] Inferenza statistica</w:t>
      </w:r>
      <w:r>
        <w:rPr>
          <w:rFonts w:cstheme="minorHAnsi"/>
          <w:color w:val="000000"/>
          <w:lang w:val="it-IT"/>
        </w:rPr>
        <w:br/>
      </w:r>
      <w:r w:rsidRPr="00FE485A">
        <w:rPr>
          <w:rFonts w:cstheme="minorHAnsi"/>
          <w:color w:val="000000"/>
          <w:lang w:val="it-IT"/>
        </w:rPr>
        <w:t>https://ccrma.stanford.edu/~apinto/Inferenza_statistica.pdf</w:t>
      </w:r>
    </w:p>
    <w:p w14:paraId="0038C153" w14:textId="164E27F3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[13] Giovanni Barazzetta, Il teorema di Bayes e la probabilità condizionata.</w:t>
      </w:r>
      <w:r>
        <w:rPr>
          <w:rFonts w:cstheme="minorHAnsi"/>
          <w:color w:val="000000"/>
          <w:lang w:val="it-IT"/>
        </w:rPr>
        <w:br/>
      </w:r>
      <w:r w:rsidRPr="00FE485A">
        <w:rPr>
          <w:rFonts w:cstheme="minorHAnsi"/>
          <w:color w:val="000000"/>
          <w:lang w:val="it-IT"/>
        </w:rPr>
        <w:t>https://library.weschool.com/lezione/bayes-teorema-formula-esercizi-probabilita-condizionata-14965.html</w:t>
      </w:r>
    </w:p>
    <w:p w14:paraId="3EDBC54D" w14:textId="327344D4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</w:rPr>
      </w:pPr>
      <w:r w:rsidRPr="00FE485A">
        <w:rPr>
          <w:rFonts w:cstheme="minorHAnsi"/>
          <w:color w:val="000000"/>
        </w:rPr>
        <w:t>[14] When machine learning meets complexity: why Bayesian deep learning is unavoidable</w:t>
      </w:r>
      <w:r>
        <w:rPr>
          <w:rFonts w:cstheme="minorHAnsi"/>
          <w:color w:val="000000"/>
        </w:rPr>
        <w:br/>
      </w:r>
      <w:r w:rsidRPr="00FE485A">
        <w:rPr>
          <w:rFonts w:cstheme="minorHAnsi"/>
          <w:color w:val="000000"/>
        </w:rPr>
        <w:t>https://medium.com/neuralspace/when-machine-learning-meets-complexity-why-bayesian-deep-learning-is-unavoidable-55c97aa2a9cc</w:t>
      </w:r>
    </w:p>
    <w:p w14:paraId="07B27ED6" w14:textId="0B4C8B11" w:rsidR="00FE485A" w:rsidRPr="00FE485A" w:rsidRDefault="00FE485A" w:rsidP="00FE485A">
      <w:pPr>
        <w:bidi w:val="0"/>
        <w:spacing w:after="60" w:line="238" w:lineRule="atLeast"/>
        <w:rPr>
          <w:rFonts w:cstheme="minorHAnsi"/>
          <w:color w:val="000000"/>
          <w:lang w:val="it-IT"/>
        </w:rPr>
      </w:pPr>
      <w:r w:rsidRPr="00FE485A">
        <w:rPr>
          <w:rFonts w:cstheme="minorHAnsi"/>
          <w:color w:val="000000"/>
          <w:lang w:val="it-IT"/>
        </w:rPr>
        <w:t>[15] Wikipedia, Bayesian inference.</w:t>
      </w:r>
      <w:r>
        <w:rPr>
          <w:rFonts w:cstheme="minorHAnsi"/>
          <w:color w:val="000000"/>
          <w:lang w:val="it-IT"/>
        </w:rPr>
        <w:br/>
      </w:r>
      <w:r w:rsidRPr="00FE485A">
        <w:rPr>
          <w:rFonts w:cstheme="minorHAnsi"/>
          <w:color w:val="000000"/>
          <w:lang w:val="it-IT"/>
        </w:rPr>
        <w:t>https://en.wikipedia.org/wiki/Bayesian_inference</w:t>
      </w:r>
      <w:bookmarkStart w:id="0" w:name="_GoBack"/>
      <w:bookmarkEnd w:id="0"/>
    </w:p>
    <w:sectPr w:rsidR="00FE485A" w:rsidRPr="00FE485A" w:rsidSect="004A2D1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04EE3" w14:textId="77777777" w:rsidR="005E7A9C" w:rsidRDefault="005E7A9C" w:rsidP="003A40CB">
      <w:pPr>
        <w:spacing w:after="0" w:line="240" w:lineRule="auto"/>
      </w:pPr>
      <w:r>
        <w:separator/>
      </w:r>
    </w:p>
  </w:endnote>
  <w:endnote w:type="continuationSeparator" w:id="0">
    <w:p w14:paraId="1E738C4A" w14:textId="77777777" w:rsidR="005E7A9C" w:rsidRDefault="005E7A9C" w:rsidP="003A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B5BDF" w14:textId="77777777" w:rsidR="003A40CB" w:rsidRDefault="003A40C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F8057D3" w14:textId="77777777" w:rsidR="003A40CB" w:rsidRDefault="003A40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0116" w14:textId="77777777" w:rsidR="005E7A9C" w:rsidRDefault="005E7A9C" w:rsidP="003A40CB">
      <w:pPr>
        <w:spacing w:after="0" w:line="240" w:lineRule="auto"/>
      </w:pPr>
      <w:r>
        <w:separator/>
      </w:r>
    </w:p>
  </w:footnote>
  <w:footnote w:type="continuationSeparator" w:id="0">
    <w:p w14:paraId="1FE28D4C" w14:textId="77777777" w:rsidR="005E7A9C" w:rsidRDefault="005E7A9C" w:rsidP="003A4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A5F"/>
    <w:multiLevelType w:val="multilevel"/>
    <w:tmpl w:val="CFB0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B5E77"/>
    <w:multiLevelType w:val="multilevel"/>
    <w:tmpl w:val="9FDE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95213"/>
    <w:multiLevelType w:val="multilevel"/>
    <w:tmpl w:val="BC2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510288"/>
    <w:multiLevelType w:val="multilevel"/>
    <w:tmpl w:val="8468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DE63FF"/>
    <w:multiLevelType w:val="multilevel"/>
    <w:tmpl w:val="F312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8B51E8"/>
    <w:multiLevelType w:val="multilevel"/>
    <w:tmpl w:val="F8DE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BA2766"/>
    <w:multiLevelType w:val="multilevel"/>
    <w:tmpl w:val="4634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E61EA1"/>
    <w:multiLevelType w:val="multilevel"/>
    <w:tmpl w:val="631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837593"/>
    <w:multiLevelType w:val="multilevel"/>
    <w:tmpl w:val="B0A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A47636"/>
    <w:multiLevelType w:val="multilevel"/>
    <w:tmpl w:val="7A5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256B1"/>
    <w:rsid w:val="00005F10"/>
    <w:rsid w:val="0005160C"/>
    <w:rsid w:val="00056529"/>
    <w:rsid w:val="0007297C"/>
    <w:rsid w:val="000F07A3"/>
    <w:rsid w:val="0016035F"/>
    <w:rsid w:val="00162BE8"/>
    <w:rsid w:val="00165411"/>
    <w:rsid w:val="00177022"/>
    <w:rsid w:val="001C41A4"/>
    <w:rsid w:val="002157B5"/>
    <w:rsid w:val="00287D5C"/>
    <w:rsid w:val="0029511C"/>
    <w:rsid w:val="002D6AF9"/>
    <w:rsid w:val="002E59ED"/>
    <w:rsid w:val="0030127C"/>
    <w:rsid w:val="00370DF3"/>
    <w:rsid w:val="003A40CB"/>
    <w:rsid w:val="003A4DEC"/>
    <w:rsid w:val="003D1426"/>
    <w:rsid w:val="003D6517"/>
    <w:rsid w:val="003E0E92"/>
    <w:rsid w:val="00410115"/>
    <w:rsid w:val="00483740"/>
    <w:rsid w:val="004A2D1C"/>
    <w:rsid w:val="004A6415"/>
    <w:rsid w:val="004D102B"/>
    <w:rsid w:val="004F7B62"/>
    <w:rsid w:val="005327AB"/>
    <w:rsid w:val="00562E9B"/>
    <w:rsid w:val="0059629A"/>
    <w:rsid w:val="005964C1"/>
    <w:rsid w:val="00597674"/>
    <w:rsid w:val="005E0921"/>
    <w:rsid w:val="005E7A9C"/>
    <w:rsid w:val="005F50D1"/>
    <w:rsid w:val="006179F6"/>
    <w:rsid w:val="00622147"/>
    <w:rsid w:val="006256B1"/>
    <w:rsid w:val="0063319F"/>
    <w:rsid w:val="00682655"/>
    <w:rsid w:val="006A7DD8"/>
    <w:rsid w:val="006B2AD8"/>
    <w:rsid w:val="006B782A"/>
    <w:rsid w:val="006B7F29"/>
    <w:rsid w:val="006C2DA3"/>
    <w:rsid w:val="006D2376"/>
    <w:rsid w:val="006D4177"/>
    <w:rsid w:val="006F6671"/>
    <w:rsid w:val="00703F33"/>
    <w:rsid w:val="00745A40"/>
    <w:rsid w:val="007574CF"/>
    <w:rsid w:val="007850BD"/>
    <w:rsid w:val="0079779C"/>
    <w:rsid w:val="007B6F0D"/>
    <w:rsid w:val="007E7B7E"/>
    <w:rsid w:val="00803221"/>
    <w:rsid w:val="00814083"/>
    <w:rsid w:val="00886AE0"/>
    <w:rsid w:val="008A70EE"/>
    <w:rsid w:val="008B6B91"/>
    <w:rsid w:val="008E6299"/>
    <w:rsid w:val="008F69D0"/>
    <w:rsid w:val="009369AA"/>
    <w:rsid w:val="00941E9D"/>
    <w:rsid w:val="009576B2"/>
    <w:rsid w:val="009603ED"/>
    <w:rsid w:val="00981DCF"/>
    <w:rsid w:val="00993796"/>
    <w:rsid w:val="009B381A"/>
    <w:rsid w:val="009D53D7"/>
    <w:rsid w:val="009E2352"/>
    <w:rsid w:val="009E7BDD"/>
    <w:rsid w:val="00A31E8E"/>
    <w:rsid w:val="00A36588"/>
    <w:rsid w:val="00A64E44"/>
    <w:rsid w:val="00A8596C"/>
    <w:rsid w:val="00AE1803"/>
    <w:rsid w:val="00AF1786"/>
    <w:rsid w:val="00B95A08"/>
    <w:rsid w:val="00BA37DA"/>
    <w:rsid w:val="00BB7C92"/>
    <w:rsid w:val="00BF103E"/>
    <w:rsid w:val="00BF439C"/>
    <w:rsid w:val="00C05FA1"/>
    <w:rsid w:val="00C12E1F"/>
    <w:rsid w:val="00C445AB"/>
    <w:rsid w:val="00CA0D2C"/>
    <w:rsid w:val="00D205A3"/>
    <w:rsid w:val="00D25DBC"/>
    <w:rsid w:val="00D5267D"/>
    <w:rsid w:val="00D54ECA"/>
    <w:rsid w:val="00D6202F"/>
    <w:rsid w:val="00D742D6"/>
    <w:rsid w:val="00DB3F02"/>
    <w:rsid w:val="00DC22BE"/>
    <w:rsid w:val="00DD529B"/>
    <w:rsid w:val="00E21D25"/>
    <w:rsid w:val="00E21E6D"/>
    <w:rsid w:val="00E23EC4"/>
    <w:rsid w:val="00E77171"/>
    <w:rsid w:val="00EA09E9"/>
    <w:rsid w:val="00EC2213"/>
    <w:rsid w:val="00F44D8B"/>
    <w:rsid w:val="00F97AD0"/>
    <w:rsid w:val="00FA45E7"/>
    <w:rsid w:val="00FE485A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63E7B"/>
  <w14:defaultImageDpi w14:val="0"/>
  <w15:docId w15:val="{FD943FFF-9B61-440F-BB5D-EB555681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bidi/>
    </w:pPr>
    <w:rPr>
      <w:rFonts w:cs="Times New Roman"/>
      <w:lang w:bidi="he-IL"/>
    </w:rPr>
  </w:style>
  <w:style w:type="paragraph" w:styleId="Titolo1">
    <w:name w:val="heading 1"/>
    <w:basedOn w:val="Normale"/>
    <w:link w:val="Titolo1Carattere"/>
    <w:uiPriority w:val="9"/>
    <w:qFormat/>
    <w:rsid w:val="00FF54D9"/>
    <w:pPr>
      <w:bidi w:val="0"/>
      <w:spacing w:before="240" w:after="0" w:line="346" w:lineRule="atLeast"/>
      <w:outlineLvl w:val="0"/>
    </w:pPr>
    <w:rPr>
      <w:rFonts w:ascii="Calibri Light" w:hAnsi="Calibri Light"/>
      <w:color w:val="2F5496"/>
      <w:kern w:val="36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F54D9"/>
    <w:pPr>
      <w:bidi w:val="0"/>
      <w:spacing w:before="40" w:after="0" w:line="281" w:lineRule="atLeast"/>
      <w:outlineLvl w:val="1"/>
    </w:pPr>
    <w:rPr>
      <w:rFonts w:ascii="Calibri Light" w:hAnsi="Calibri Light"/>
      <w:color w:val="2F5496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F54D9"/>
    <w:rPr>
      <w:rFonts w:ascii="Calibri Light" w:hAnsi="Calibri Light" w:cs="Times New Roman"/>
      <w:color w:val="2F5496"/>
      <w:kern w:val="36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FF54D9"/>
    <w:rPr>
      <w:rFonts w:ascii="Calibri Light" w:hAnsi="Calibri Light" w:cs="Times New Roman"/>
      <w:color w:val="2F5496"/>
      <w:sz w:val="26"/>
      <w:szCs w:val="26"/>
      <w:lang w:bidi="he-IL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256B1"/>
    <w:rPr>
      <w:rFonts w:ascii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6256B1"/>
    <w:pPr>
      <w:bidi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tivity-link">
    <w:name w:val="activity-link"/>
    <w:basedOn w:val="Carpredefinitoparagrafo"/>
    <w:rsid w:val="006C2DA3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A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A40C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A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A40CB"/>
    <w:rPr>
      <w:rFonts w:cs="Times New Roman"/>
    </w:rPr>
  </w:style>
  <w:style w:type="character" w:customStyle="1" w:styleId="tlid-translation">
    <w:name w:val="tlid-translation"/>
    <w:basedOn w:val="Carpredefinitoparagrafo"/>
    <w:rsid w:val="009576B2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FE48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34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1456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22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  <w:div w:id="114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4265</Words>
  <Characters>24313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Sharon</dc:creator>
  <cp:keywords/>
  <dc:description/>
  <cp:lastModifiedBy>Giovanni Toffoli</cp:lastModifiedBy>
  <cp:revision>6</cp:revision>
  <dcterms:created xsi:type="dcterms:W3CDTF">2019-10-02T09:25:00Z</dcterms:created>
  <dcterms:modified xsi:type="dcterms:W3CDTF">2019-10-02T10:51:00Z</dcterms:modified>
</cp:coreProperties>
</file>